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rtl w:val="0"/>
        </w:rPr>
        <w:t xml:space="preserve">Extreme cold weather can lead to serious health issues. Exposure to cold may lead to low body temperature, frostbite, hypothermia and even death. Shoveling snow or exercising in the cold could lead to heart attacks and strokes. This social media toolkit is designed to help stakeholders educate their communities on extreme cold safety tips.</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sectPr>
          <w:headerReference r:id="rId7" w:type="default"/>
          <w:footerReference r:id="rId8" w:type="default"/>
          <w:pgSz w:h="15840" w:w="12240" w:orient="portrait"/>
          <w:pgMar w:bottom="1440" w:top="1440" w:left="1440" w:right="1440" w:header="720" w:footer="720"/>
          <w:pgNumType w:start="1"/>
        </w:sect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1">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2">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3">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4">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sectPr>
          <w:type w:val="continuous"/>
          <w:pgSz w:h="15840" w:w="12240" w:orient="portrait"/>
          <w:pgMar w:bottom="1440" w:top="1440" w:left="1440" w:right="1440" w:header="720" w:footer="720"/>
          <w:cols w:equalWidth="0" w:num="2">
            <w:col w:space="720" w:w="4320"/>
            <w:col w:space="0" w:w="4320"/>
          </w:cols>
        </w:sectPr>
      </w:pPr>
      <w:hyperlink r:id="rId15">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b w:val="1"/>
          <w:sz w:val="24"/>
          <w:szCs w:val="24"/>
        </w:rPr>
      </w:pPr>
      <w:r w:rsidDel="00000000" w:rsidR="00000000" w:rsidRPr="00000000">
        <w:rPr>
          <w:rFonts w:ascii="Montserrat" w:cs="Montserrat" w:eastAsia="Montserrat" w:hAnsi="Montserrat"/>
          <w:b w:val="1"/>
          <w:rtl w:val="0"/>
        </w:rPr>
        <w:t xml:space="preserve">Website to Sh</w:t>
      </w:r>
      <w:r w:rsidDel="00000000" w:rsidR="00000000" w:rsidRPr="00000000">
        <w:rPr>
          <w:rFonts w:ascii="Montserrat" w:cs="Montserrat" w:eastAsia="Montserrat" w:hAnsi="Montserrat"/>
          <w:b w:val="1"/>
          <w:rtl w:val="0"/>
        </w:rPr>
        <w:t xml:space="preserve">are: </w:t>
      </w:r>
      <w:hyperlink r:id="rId16">
        <w:r w:rsidDel="00000000" w:rsidR="00000000" w:rsidRPr="00000000">
          <w:rPr>
            <w:rFonts w:ascii="Montserrat" w:cs="Montserrat" w:eastAsia="Montserrat" w:hAnsi="Montserrat"/>
            <w:color w:val="1155cc"/>
            <w:sz w:val="24"/>
            <w:szCs w:val="24"/>
            <w:u w:val="single"/>
            <w:rtl w:val="0"/>
          </w:rPr>
          <w:t xml:space="preserve">health.maryland.gov/preparedness/Pages/Resources_cold.aspx</w:t>
        </w:r>
      </w:hyperlink>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Social Media Content and Print Materials:</w:t>
      </w:r>
      <w:r w:rsidDel="00000000" w:rsidR="00000000" w:rsidRPr="00000000">
        <w:rPr>
          <w:rFonts w:ascii="Montserrat" w:cs="Montserrat" w:eastAsia="Montserrat" w:hAnsi="Montserrat"/>
          <w:i w:val="1"/>
          <w:rtl w:val="0"/>
        </w:rPr>
        <w:t xml:space="preserve"> </w:t>
      </w:r>
    </w:p>
    <w:sdt>
      <w:sdtPr>
        <w:id w:val="1658385912"/>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vurmt8imck">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Extreme Cold Weather</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04w1hvtypim">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Graphics and Alt Text</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srwc770i2yu">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Social Media Copy</w:t>
              <w:tab/>
              <w:t xml:space="preserve">6</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7fjppqo5bcai">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General Safety Tips</w:t>
              <w:tab/>
              <w:t xml:space="preserve">6</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ggqrpouxau38">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Warming Centers</w:t>
              <w:tab/>
              <w:t xml:space="preserve">6</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xbsgoow5vep">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Check on Neighbors &amp; Older Marylanders</w:t>
              <w:tab/>
              <w:t xml:space="preserve">6</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6nd6ldlpngz">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Cold-Related Illnesses</w:t>
              <w:tab/>
              <w:t xml:space="preserve">8</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x9b7n5uu6p3">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Graphics and Alt Text</w:t>
              <w:tab/>
              <w:t xml:space="preserve">8</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hu1nbnibhi4">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Social Media Copy</w:t>
              <w:tab/>
              <w:t xml:space="preserve">9</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jglec8hbdnlg">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Winter Driving</w:t>
              <w:tab/>
              <w:t xml:space="preserve">11</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3yl7m3kzuwr">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Graphics and Alt Text</w:t>
              <w:tab/>
              <w:t xml:space="preserve">11</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qk2wk6ltn2e">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Social Media Copy</w:t>
              <w:tab/>
              <w:t xml:space="preserve">13</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7o2p991xy99">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Driving</w:t>
              <w:tab/>
              <w:t xml:space="preserve">13</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ge80jg642wp">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Vehicle Emergency Kit</w:t>
              <w:tab/>
              <w:t xml:space="preserve">13</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ima7tb9u5qnf">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Winter Home Safety</w:t>
              <w:tab/>
              <w:t xml:space="preserve">14</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8y85cyqfv9dy">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Graphics and Alt Text</w:t>
              <w:tab/>
              <w:t xml:space="preserve">14</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xlu2bfbftyj">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Social Media Copy</w:t>
              <w:tab/>
              <w:t xml:space="preserve">15</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rz0qqx8owb5">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Print Materials</w:t>
              <w:tab/>
              <w:t xml:space="preserve">16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pStyle w:val="Heading1"/>
        <w:tabs>
          <w:tab w:val="left" w:leader="none" w:pos="990"/>
        </w:tabs>
        <w:rPr>
          <w:rFonts w:ascii="Montserrat" w:cs="Montserrat" w:eastAsia="Montserrat" w:hAnsi="Montserrat"/>
          <w:b w:val="1"/>
          <w:sz w:val="28"/>
          <w:szCs w:val="28"/>
        </w:rPr>
      </w:pPr>
      <w:bookmarkStart w:colFirst="0" w:colLast="0" w:name="_vurmt8imck" w:id="0"/>
      <w:bookmarkEnd w:id="0"/>
      <w:r w:rsidDel="00000000" w:rsidR="00000000" w:rsidRPr="00000000">
        <w:rPr>
          <w:rFonts w:ascii="Montserrat" w:cs="Montserrat" w:eastAsia="Montserrat" w:hAnsi="Montserrat"/>
          <w:b w:val="1"/>
          <w:sz w:val="28"/>
          <w:szCs w:val="28"/>
          <w:rtl w:val="0"/>
        </w:rPr>
        <w:t xml:space="preserve">Extreme Cold Weather</w:t>
      </w:r>
    </w:p>
    <w:p w:rsidR="00000000" w:rsidDel="00000000" w:rsidP="00000000" w:rsidRDefault="00000000" w:rsidRPr="00000000" w14:paraId="0000001F">
      <w:pPr>
        <w:pStyle w:val="Heading2"/>
        <w:rPr>
          <w:rFonts w:ascii="Montserrat" w:cs="Montserrat" w:eastAsia="Montserrat" w:hAnsi="Montserrat"/>
          <w:b w:val="1"/>
          <w:sz w:val="24"/>
          <w:szCs w:val="24"/>
        </w:rPr>
      </w:pPr>
      <w:bookmarkStart w:colFirst="0" w:colLast="0" w:name="_h04w1hvtypim" w:id="1"/>
      <w:bookmarkEnd w:id="1"/>
      <w:r w:rsidDel="00000000" w:rsidR="00000000" w:rsidRPr="00000000">
        <w:rPr>
          <w:rFonts w:ascii="Montserrat" w:cs="Montserrat" w:eastAsia="Montserrat" w:hAnsi="Montserrat"/>
          <w:b w:val="1"/>
          <w:sz w:val="24"/>
          <w:szCs w:val="24"/>
          <w:rtl w:val="0"/>
        </w:rPr>
        <w:t xml:space="preserve">Graphics and Alt Text </w:t>
      </w:r>
    </w:p>
    <w:p w:rsidR="00000000" w:rsidDel="00000000" w:rsidP="00000000" w:rsidRDefault="00000000" w:rsidRPr="00000000" w14:paraId="00000020">
      <w:pPr>
        <w:rPr>
          <w:rFonts w:ascii="Montserrat" w:cs="Montserrat" w:eastAsia="Montserrat" w:hAnsi="Montserrat"/>
          <w:i w:val="1"/>
        </w:rPr>
      </w:pPr>
      <w:r w:rsidDel="00000000" w:rsidR="00000000" w:rsidRPr="00000000">
        <w:rPr>
          <w:rFonts w:ascii="Montserrat" w:cs="Montserrat" w:eastAsia="Montserrat" w:hAnsi="Montserrat"/>
          <w:i w:val="1"/>
          <w:rtl w:val="0"/>
        </w:rPr>
        <w:t xml:space="preserve">Please note that alt text is an accessibility feature, not a caption. </w:t>
      </w:r>
      <w:hyperlink r:id="rId17">
        <w:r w:rsidDel="00000000" w:rsidR="00000000" w:rsidRPr="00000000">
          <w:rPr>
            <w:rFonts w:ascii="Montserrat" w:cs="Montserrat" w:eastAsia="Montserrat" w:hAnsi="Montserrat"/>
            <w:i w:val="1"/>
            <w:color w:val="1155cc"/>
            <w:u w:val="single"/>
            <w:rtl w:val="0"/>
          </w:rPr>
          <w:t xml:space="preserve">Learn about alt text here.</w:t>
        </w:r>
      </w:hyperlink>
      <w:r w:rsidDel="00000000" w:rsidR="00000000" w:rsidRPr="00000000">
        <w:rPr>
          <w:rFonts w:ascii="Montserrat" w:cs="Montserrat" w:eastAsia="Montserrat" w:hAnsi="Montserrat"/>
          <w:i w:val="1"/>
          <w:rtl w:val="0"/>
        </w:rPr>
        <w:t xml:space="preserve"> Caption copy is provided in the section below these graphics and alt text. </w:t>
      </w:r>
    </w:p>
    <w:p w:rsidR="00000000" w:rsidDel="00000000" w:rsidP="00000000" w:rsidRDefault="00000000" w:rsidRPr="00000000" w14:paraId="00000021">
      <w:pPr>
        <w:rPr>
          <w:rFonts w:ascii="Montserrat" w:cs="Montserrat" w:eastAsia="Montserrat" w:hAnsi="Montserrat"/>
          <w:b w:val="1"/>
        </w:rPr>
      </w:pPr>
      <w:r w:rsidDel="00000000" w:rsidR="00000000" w:rsidRPr="00000000">
        <w:rPr>
          <w:rtl w:val="0"/>
        </w:rPr>
      </w:r>
    </w:p>
    <w:tbl>
      <w:tblPr>
        <w:tblStyle w:val="Table1"/>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45"/>
        <w:gridCol w:w="3585"/>
        <w:tblGridChange w:id="0">
          <w:tblGrid>
            <w:gridCol w:w="930"/>
            <w:gridCol w:w="2265"/>
            <w:gridCol w:w="3345"/>
            <w:gridCol w:w="3585"/>
          </w:tblGrid>
        </w:tblGridChange>
      </w:tblGrid>
      <w:tr>
        <w:trPr>
          <w:cantSplit w:val="0"/>
          <w:trHeight w:val="480" w:hRule="atLeast"/>
          <w:tblHeader w:val="0"/>
        </w:trPr>
        <w:tc>
          <w:tcPr>
            <w:gridSpan w:val="2"/>
          </w:tcPr>
          <w:p w:rsidR="00000000" w:rsidDel="00000000" w:rsidP="00000000" w:rsidRDefault="00000000" w:rsidRPr="00000000" w14:paraId="00000022">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24">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25">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26">
            <w:pPr>
              <w:rPr>
                <w:rFonts w:ascii="Montserrat" w:cs="Montserrat" w:eastAsia="Montserrat" w:hAnsi="Montserrat"/>
                <w:b w:val="1"/>
              </w:rPr>
            </w:pPr>
            <w:r w:rsidDel="00000000" w:rsidR="00000000" w:rsidRPr="00000000">
              <w:rPr>
                <w:rFonts w:ascii="Montserrat" w:cs="Montserrat" w:eastAsia="Montserrat" w:hAnsi="Montserrat"/>
              </w:rPr>
              <w:drawing>
                <wp:inline distB="114300" distT="114300" distL="114300" distR="114300">
                  <wp:extent cx="1805284" cy="1805284"/>
                  <wp:effectExtent b="0" l="0" r="0" t="0"/>
                  <wp:docPr id="18"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1805284" cy="1805284"/>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28">
            <w:pPr>
              <w:rPr>
                <w:rFonts w:ascii="Montserrat" w:cs="Montserrat" w:eastAsia="Montserrat" w:hAnsi="Montserrat"/>
              </w:rPr>
            </w:pPr>
            <w:r w:rsidDel="00000000" w:rsidR="00000000" w:rsidRPr="00000000">
              <w:rPr>
                <w:rFonts w:ascii="Montserrat" w:cs="Montserrat" w:eastAsia="Montserrat" w:hAnsi="Montserrat"/>
                <w:rtl w:val="0"/>
              </w:rPr>
              <w:t xml:space="preserve">Extreme cold. Take action. Wear a windproof and water-resistant outer layer. Limit time outside and seek heat or warming centers. Check-in on elderly and those living alone. Bring pets indoors.</w:t>
            </w:r>
          </w:p>
          <w:p w:rsidR="00000000" w:rsidDel="00000000" w:rsidP="00000000" w:rsidRDefault="00000000" w:rsidRPr="00000000" w14:paraId="00000029">
            <w:pPr>
              <w:rPr>
                <w:rFonts w:ascii="Montserrat" w:cs="Montserrat" w:eastAsia="Montserrat" w:hAnsi="Montserrat"/>
                <w:b w:val="1"/>
              </w:rPr>
            </w:pPr>
            <w:r w:rsidDel="00000000" w:rsidR="00000000" w:rsidRPr="00000000">
              <w:rPr>
                <w:rtl w:val="0"/>
              </w:rPr>
            </w:r>
          </w:p>
        </w:tc>
        <w:tc>
          <w:tcPr/>
          <w:p w:rsidR="00000000" w:rsidDel="00000000" w:rsidP="00000000" w:rsidRDefault="00000000" w:rsidRPr="00000000" w14:paraId="0000002A">
            <w:pPr>
              <w:rPr>
                <w:rFonts w:ascii="Montserrat" w:cs="Montserrat" w:eastAsia="Montserrat" w:hAnsi="Montserrat"/>
              </w:rPr>
            </w:pPr>
            <w:r w:rsidDel="00000000" w:rsidR="00000000" w:rsidRPr="00000000">
              <w:rPr>
                <w:rFonts w:ascii="Montserrat" w:cs="Montserrat" w:eastAsia="Montserrat" w:hAnsi="Montserrat"/>
                <w:rtl w:val="0"/>
              </w:rPr>
              <w:t xml:space="preserve">Frío extremo. Use una capa exterior resistente al viento y al agua. Limite el tiempo al aire libre y busque calefacción o centros de reparo contra el frío. Controle que las personas mayores y las que viven solas estén bien. Entre a las mascotas al hogar.</w:t>
            </w:r>
          </w:p>
        </w:tc>
      </w:tr>
    </w:tbl>
    <w:p w:rsidR="00000000" w:rsidDel="00000000" w:rsidP="00000000" w:rsidRDefault="00000000" w:rsidRPr="00000000" w14:paraId="0000002B">
      <w:pPr>
        <w:rPr>
          <w:rFonts w:ascii="Montserrat" w:cs="Montserrat" w:eastAsia="Montserrat" w:hAnsi="Montserrat"/>
          <w:b w:val="1"/>
        </w:rPr>
      </w:pPr>
      <w:r w:rsidDel="00000000" w:rsidR="00000000" w:rsidRPr="00000000">
        <w:rPr>
          <w:rtl w:val="0"/>
        </w:rPr>
      </w:r>
    </w:p>
    <w:tbl>
      <w:tblPr>
        <w:tblStyle w:val="Table2"/>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2C">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2E">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2F">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30">
            <w:pPr>
              <w:rPr>
                <w:rFonts w:ascii="Montserrat" w:cs="Montserrat" w:eastAsia="Montserrat" w:hAnsi="Montserrat"/>
                <w:b w:val="1"/>
              </w:rPr>
            </w:pPr>
            <w:r w:rsidDel="00000000" w:rsidR="00000000" w:rsidRPr="00000000">
              <w:rPr>
                <w:rFonts w:ascii="Montserrat" w:cs="Montserrat" w:eastAsia="Montserrat" w:hAnsi="Montserrat"/>
              </w:rPr>
              <w:drawing>
                <wp:inline distB="114300" distT="114300" distL="114300" distR="114300">
                  <wp:extent cx="1795166" cy="1795166"/>
                  <wp:effectExtent b="0" l="0" r="0" t="0"/>
                  <wp:docPr id="21" name="image26.png"/>
                  <a:graphic>
                    <a:graphicData uri="http://schemas.openxmlformats.org/drawingml/2006/picture">
                      <pic:pic>
                        <pic:nvPicPr>
                          <pic:cNvPr id="0" name="image26.png"/>
                          <pic:cNvPicPr preferRelativeResize="0"/>
                        </pic:nvPicPr>
                        <pic:blipFill>
                          <a:blip r:embed="rId19"/>
                          <a:srcRect b="0" l="0" r="0" t="0"/>
                          <a:stretch>
                            <a:fillRect/>
                          </a:stretch>
                        </pic:blipFill>
                        <pic:spPr>
                          <a:xfrm>
                            <a:off x="0" y="0"/>
                            <a:ext cx="1795166" cy="1795166"/>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32">
            <w:pPr>
              <w:rPr>
                <w:rFonts w:ascii="Montserrat" w:cs="Montserrat" w:eastAsia="Montserrat" w:hAnsi="Montserrat"/>
              </w:rPr>
            </w:pPr>
            <w:r w:rsidDel="00000000" w:rsidR="00000000" w:rsidRPr="00000000">
              <w:rPr>
                <w:rFonts w:ascii="Montserrat" w:cs="Montserrat" w:eastAsia="Montserrat" w:hAnsi="Montserrat"/>
                <w:rtl w:val="0"/>
              </w:rPr>
              <w:t xml:space="preserve">Cold-related illness prevention. Wear multiple layers and a windproof, water-resistant jacket. Wear gloves or mittens and proper socks and shoes. Wear sunglasses and lip balm. Check on the elderly and those living alone. </w:t>
            </w:r>
          </w:p>
          <w:p w:rsidR="00000000" w:rsidDel="00000000" w:rsidP="00000000" w:rsidRDefault="00000000" w:rsidRPr="00000000" w14:paraId="00000033">
            <w:pPr>
              <w:rPr>
                <w:rFonts w:ascii="Montserrat" w:cs="Montserrat" w:eastAsia="Montserrat" w:hAnsi="Montserrat"/>
                <w:b w:val="1"/>
              </w:rPr>
            </w:pPr>
            <w:r w:rsidDel="00000000" w:rsidR="00000000" w:rsidRPr="00000000">
              <w:rPr>
                <w:rtl w:val="0"/>
              </w:rPr>
            </w:r>
          </w:p>
        </w:tc>
        <w:tc>
          <w:tcPr/>
          <w:p w:rsidR="00000000" w:rsidDel="00000000" w:rsidP="00000000" w:rsidRDefault="00000000" w:rsidRPr="00000000" w14:paraId="00000034">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Lleve gafas de sol. Use bálsamo labial. Use protector solar. Controle a adultos/as mayores y personas que viven solas.</w:t>
            </w:r>
          </w:p>
        </w:tc>
      </w:tr>
    </w:tbl>
    <w:p w:rsidR="00000000" w:rsidDel="00000000" w:rsidP="00000000" w:rsidRDefault="00000000" w:rsidRPr="00000000" w14:paraId="00000035">
      <w:pPr>
        <w:rPr>
          <w:rFonts w:ascii="Montserrat" w:cs="Montserrat" w:eastAsia="Montserrat" w:hAnsi="Montserrat"/>
          <w:b w:val="1"/>
        </w:rPr>
      </w:pPr>
      <w:r w:rsidDel="00000000" w:rsidR="00000000" w:rsidRPr="00000000">
        <w:br w:type="page"/>
      </w:r>
      <w:r w:rsidDel="00000000" w:rsidR="00000000" w:rsidRPr="00000000">
        <w:rPr>
          <w:rtl w:val="0"/>
        </w:rPr>
      </w:r>
    </w:p>
    <w:p w:rsidR="00000000" w:rsidDel="00000000" w:rsidP="00000000" w:rsidRDefault="00000000" w:rsidRPr="00000000" w14:paraId="00000036">
      <w:pPr>
        <w:rPr>
          <w:rFonts w:ascii="Montserrat" w:cs="Montserrat" w:eastAsia="Montserrat" w:hAnsi="Montserrat"/>
          <w:b w:val="1"/>
        </w:rPr>
      </w:pPr>
      <w:r w:rsidDel="00000000" w:rsidR="00000000" w:rsidRPr="00000000">
        <w:rPr>
          <w:rtl w:val="0"/>
        </w:rPr>
      </w:r>
    </w:p>
    <w:tbl>
      <w:tblPr>
        <w:tblStyle w:val="Table3"/>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37">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39">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3A">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3B">
            <w:pPr>
              <w:rPr>
                <w:rFonts w:ascii="Montserrat" w:cs="Montserrat" w:eastAsia="Montserrat" w:hAnsi="Montserrat"/>
                <w:b w:val="1"/>
              </w:rPr>
            </w:pPr>
            <w:r w:rsidDel="00000000" w:rsidR="00000000" w:rsidRPr="00000000">
              <w:rPr>
                <w:rFonts w:ascii="Montserrat" w:cs="Montserrat" w:eastAsia="Montserrat" w:hAnsi="Montserrat"/>
              </w:rPr>
              <w:drawing>
                <wp:inline distB="114300" distT="114300" distL="114300" distR="114300">
                  <wp:extent cx="1785641" cy="1785641"/>
                  <wp:effectExtent b="0" l="0" r="0" t="0"/>
                  <wp:docPr id="23" name="image23.png"/>
                  <a:graphic>
                    <a:graphicData uri="http://schemas.openxmlformats.org/drawingml/2006/picture">
                      <pic:pic>
                        <pic:nvPicPr>
                          <pic:cNvPr id="0" name="image23.png"/>
                          <pic:cNvPicPr preferRelativeResize="0"/>
                        </pic:nvPicPr>
                        <pic:blipFill>
                          <a:blip r:embed="rId20"/>
                          <a:srcRect b="0" l="0" r="0" t="0"/>
                          <a:stretch>
                            <a:fillRect/>
                          </a:stretch>
                        </pic:blipFill>
                        <pic:spPr>
                          <a:xfrm>
                            <a:off x="0" y="0"/>
                            <a:ext cx="1785641" cy="1785641"/>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3D">
            <w:pPr>
              <w:rPr>
                <w:rFonts w:ascii="Montserrat" w:cs="Montserrat" w:eastAsia="Montserrat" w:hAnsi="Montserrat"/>
                <w:b w:val="1"/>
              </w:rPr>
            </w:pPr>
            <w:r w:rsidDel="00000000" w:rsidR="00000000" w:rsidRPr="00000000">
              <w:rPr>
                <w:rFonts w:ascii="Montserrat" w:cs="Montserrat" w:eastAsia="Montserrat" w:hAnsi="Montserrat"/>
                <w:rtl w:val="0"/>
              </w:rPr>
              <w:t xml:space="preserve">Cold-related illness prevention. Wear multiple layers and a windproof, water-resistant jacket. Wear gloves or mittens and proper socks and shoes. Review your family emergency communications plan and emergency supply kits for home and vehicles. Check on the elderly and those living alone. </w:t>
            </w:r>
            <w:r w:rsidDel="00000000" w:rsidR="00000000" w:rsidRPr="00000000">
              <w:rPr>
                <w:rtl w:val="0"/>
              </w:rPr>
            </w:r>
          </w:p>
        </w:tc>
        <w:tc>
          <w:tcPr/>
          <w:p w:rsidR="00000000" w:rsidDel="00000000" w:rsidP="00000000" w:rsidRDefault="00000000" w:rsidRPr="00000000" w14:paraId="0000003E">
            <w:pPr>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3F">
      <w:pPr>
        <w:rPr>
          <w:rFonts w:ascii="Montserrat" w:cs="Montserrat" w:eastAsia="Montserrat" w:hAnsi="Montserrat"/>
          <w:b w:val="1"/>
        </w:rPr>
      </w:pPr>
      <w:r w:rsidDel="00000000" w:rsidR="00000000" w:rsidRPr="00000000">
        <w:rPr>
          <w:rtl w:val="0"/>
        </w:rPr>
      </w:r>
    </w:p>
    <w:tbl>
      <w:tblPr>
        <w:tblStyle w:val="Table4"/>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40">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Graphics (Single)</w:t>
            </w:r>
          </w:p>
        </w:tc>
        <w:tc>
          <w:tcPr/>
          <w:p w:rsidR="00000000" w:rsidDel="00000000" w:rsidP="00000000" w:rsidRDefault="00000000" w:rsidRPr="00000000" w14:paraId="00000042">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43">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44">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38263" cy="1338263"/>
                  <wp:effectExtent b="0" l="0" r="0" t="0"/>
                  <wp:docPr id="16"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1338263" cy="1338263"/>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57313" cy="1357313"/>
                  <wp:effectExtent b="0" l="0" r="0" t="0"/>
                  <wp:docPr id="20"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1357313" cy="1357313"/>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47">
            <w:pPr>
              <w:rPr>
                <w:rFonts w:ascii="Montserrat" w:cs="Montserrat" w:eastAsia="Montserrat" w:hAnsi="Montserrat"/>
                <w:b w:val="1"/>
              </w:rPr>
            </w:pPr>
            <w:r w:rsidDel="00000000" w:rsidR="00000000" w:rsidRPr="00000000">
              <w:rPr>
                <w:rFonts w:ascii="Montserrat" w:cs="Montserrat" w:eastAsia="Montserrat" w:hAnsi="Montserrat"/>
                <w:rtl w:val="0"/>
              </w:rPr>
              <w:t xml:space="preserve">Cold-related illness prevention. Wear multiple layers and a windproof, water-resistant jacket. Wear gloves or mittens and proper socks and shoes. Check on the elderly and those living alone. Contact your local health department for warming centers.</w:t>
            </w:r>
            <w:r w:rsidDel="00000000" w:rsidR="00000000" w:rsidRPr="00000000">
              <w:rPr>
                <w:rtl w:val="0"/>
              </w:rPr>
            </w:r>
          </w:p>
        </w:tc>
        <w:tc>
          <w:tcPr/>
          <w:p w:rsidR="00000000" w:rsidDel="00000000" w:rsidP="00000000" w:rsidRDefault="00000000" w:rsidRPr="00000000" w14:paraId="00000048">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Controle a adultos/as mayores y personas que viven solas. Los residentes que necesiten reparo contra el frío comunicarse con el Departamento de Salud local.</w:t>
            </w:r>
          </w:p>
          <w:p w:rsidR="00000000" w:rsidDel="00000000" w:rsidP="00000000" w:rsidRDefault="00000000" w:rsidRPr="00000000" w14:paraId="00000049">
            <w:pPr>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4A">
      <w:pPr>
        <w:rPr>
          <w:rFonts w:ascii="Montserrat" w:cs="Montserrat" w:eastAsia="Montserrat" w:hAnsi="Montserrat"/>
          <w:i w:val="1"/>
        </w:rPr>
      </w:pPr>
      <w:r w:rsidDel="00000000" w:rsidR="00000000" w:rsidRPr="00000000">
        <w:rPr>
          <w:rtl w:val="0"/>
        </w:rPr>
      </w:r>
    </w:p>
    <w:tbl>
      <w:tblPr>
        <w:tblStyle w:val="Table5"/>
        <w:tblW w:w="99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790"/>
        <w:tblGridChange w:id="0">
          <w:tblGrid>
            <w:gridCol w:w="1140"/>
            <w:gridCol w:w="8790"/>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spacing w:after="0" w:before="0"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Graphics (Carousel)</w:t>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4D">
            <w:pPr>
              <w:pStyle w:val="Heading1"/>
              <w:keepNext w:val="0"/>
              <w:keepLines w:val="0"/>
              <w:spacing w:after="0" w:before="0" w:line="276" w:lineRule="auto"/>
              <w:rPr>
                <w:rFonts w:ascii="Montserrat" w:cs="Montserrat" w:eastAsia="Montserrat" w:hAnsi="Montserrat"/>
                <w:color w:val="0f1419"/>
                <w:sz w:val="22"/>
                <w:szCs w:val="22"/>
              </w:rPr>
            </w:pPr>
            <w:bookmarkStart w:colFirst="0" w:colLast="0" w:name="_7gh0ejdfb1rv" w:id="2"/>
            <w:bookmarkEnd w:id="2"/>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2" name="image25.png"/>
                  <a:graphic>
                    <a:graphicData uri="http://schemas.openxmlformats.org/drawingml/2006/picture">
                      <pic:pic>
                        <pic:nvPicPr>
                          <pic:cNvPr id="0" name="image25.png"/>
                          <pic:cNvPicPr preferRelativeResize="0"/>
                        </pic:nvPicPr>
                        <pic:blipFill>
                          <a:blip r:embed="rId23"/>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51727" cy="1751727"/>
                  <wp:effectExtent b="0" l="0" r="0" t="0"/>
                  <wp:docPr id="17"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1751727" cy="1751727"/>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38313" cy="1738313"/>
                  <wp:effectExtent b="0" l="0" r="0" t="0"/>
                  <wp:docPr id="5" name="image17.png"/>
                  <a:graphic>
                    <a:graphicData uri="http://schemas.openxmlformats.org/drawingml/2006/picture">
                      <pic:pic>
                        <pic:nvPicPr>
                          <pic:cNvPr id="0" name="image17.png"/>
                          <pic:cNvPicPr preferRelativeResize="0"/>
                        </pic:nvPicPr>
                        <pic:blipFill>
                          <a:blip r:embed="rId25"/>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20203" cy="1720203"/>
                  <wp:effectExtent b="0" l="0" r="0" t="0"/>
                  <wp:docPr id="14"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1720203" cy="1720203"/>
                          </a:xfrm>
                          <a:prstGeom prst="rect"/>
                          <a:ln/>
                        </pic:spPr>
                      </pic:pic>
                    </a:graphicData>
                  </a:graphic>
                </wp:inline>
              </w:drawing>
            </w:r>
            <w:r w:rsidDel="00000000" w:rsidR="00000000" w:rsidRPr="00000000">
              <w:rPr>
                <w:rFonts w:ascii="Montserrat" w:cs="Montserrat" w:eastAsia="Montserrat" w:hAnsi="Montserrat"/>
                <w:color w:val="0f1419"/>
                <w:sz w:val="22"/>
                <w:szCs w:val="22"/>
              </w:rPr>
              <w:drawing>
                <wp:inline distB="114300" distT="114300" distL="114300" distR="114300">
                  <wp:extent cx="1746897" cy="1746897"/>
                  <wp:effectExtent b="0" l="0" r="0" t="0"/>
                  <wp:docPr id="7" name="image22.png"/>
                  <a:graphic>
                    <a:graphicData uri="http://schemas.openxmlformats.org/drawingml/2006/picture">
                      <pic:pic>
                        <pic:nvPicPr>
                          <pic:cNvPr id="0" name="image22.png"/>
                          <pic:cNvPicPr preferRelativeResize="0"/>
                        </pic:nvPicPr>
                        <pic:blipFill>
                          <a:blip r:embed="rId27"/>
                          <a:srcRect b="0" l="0" r="0" t="0"/>
                          <a:stretch>
                            <a:fillRect/>
                          </a:stretch>
                        </pic:blipFill>
                        <pic:spPr>
                          <a:xfrm>
                            <a:off x="0" y="0"/>
                            <a:ext cx="1746897" cy="1746897"/>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line="240" w:lineRule="auto"/>
              <w:rPr>
                <w:rFonts w:ascii="Montserrat" w:cs="Montserrat" w:eastAsia="Montserrat" w:hAnsi="Montserrat"/>
                <w:i w:val="1"/>
              </w:rPr>
            </w:pPr>
            <w:r w:rsidDel="00000000" w:rsidR="00000000" w:rsidRPr="00000000">
              <w:rPr>
                <w:rFonts w:ascii="Montserrat" w:cs="Montserrat" w:eastAsia="Montserrat" w:hAnsi="Montserrat"/>
                <w:i w:val="1"/>
                <w:rtl w:val="0"/>
              </w:rPr>
              <w:t xml:space="preserve">These are designed to be published as a carousel, but can be separated. </w:t>
            </w:r>
            <w:r w:rsidDel="00000000" w:rsidR="00000000" w:rsidRPr="00000000">
              <w:rPr>
                <w:rtl w:val="0"/>
              </w:rPr>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Cold-related illness prevention. Swipe to learn the facts.</w:t>
            </w:r>
          </w:p>
          <w:p w:rsidR="00000000" w:rsidDel="00000000" w:rsidP="00000000" w:rsidRDefault="00000000" w:rsidRPr="00000000" w14:paraId="00000052">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Dress in layers. Wear an inner layer to keep your skin dry. Wear a vest or shirt made of fleece or wool. Wear a windproof and water-resistant outer layer. </w:t>
            </w:r>
          </w:p>
          <w:p w:rsidR="00000000" w:rsidDel="00000000" w:rsidP="00000000" w:rsidRDefault="00000000" w:rsidRPr="00000000" w14:paraId="00000053">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Protect eyes and skin. Wear sunglasses, lip balm, and sunscreen. </w:t>
            </w:r>
          </w:p>
          <w:p w:rsidR="00000000" w:rsidDel="00000000" w:rsidP="00000000" w:rsidRDefault="00000000" w:rsidRPr="00000000" w14:paraId="00000054">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Keep hands and feet warm. Mittens are warmer than gloves. Wear hiking socks under wool socks. Wear waterproof hiking boots or trail running shoes. </w:t>
            </w:r>
          </w:p>
          <w:p w:rsidR="00000000" w:rsidDel="00000000" w:rsidP="00000000" w:rsidRDefault="00000000" w:rsidRPr="00000000" w14:paraId="00000055">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Check on neighbors. Check on elderly and those living alone. </w:t>
            </w:r>
            <w:r w:rsidDel="00000000" w:rsidR="00000000" w:rsidRPr="00000000">
              <w:rPr>
                <w:rtl w:val="0"/>
              </w:rPr>
            </w:r>
          </w:p>
        </w:tc>
      </w:tr>
      <w:tr>
        <w:trPr>
          <w:cantSplit w:val="0"/>
          <w:trHeight w:val="13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8">
      <w:pPr>
        <w:rPr>
          <w:rFonts w:ascii="Montserrat" w:cs="Montserrat" w:eastAsia="Montserrat" w:hAnsi="Montserrat"/>
          <w:i w:val="1"/>
        </w:rPr>
      </w:pPr>
      <w:r w:rsidDel="00000000" w:rsidR="00000000" w:rsidRPr="00000000">
        <w:rPr>
          <w:rtl w:val="0"/>
        </w:rPr>
      </w:r>
    </w:p>
    <w:tbl>
      <w:tblPr>
        <w:tblStyle w:val="Table6"/>
        <w:tblW w:w="99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8790"/>
        <w:tblGridChange w:id="0">
          <w:tblGrid>
            <w:gridCol w:w="1140"/>
            <w:gridCol w:w="8790"/>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spacing w:after="0" w:before="0"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Graphics (Carousel)</w:t>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B">
            <w:pPr>
              <w:pStyle w:val="Heading1"/>
              <w:keepNext w:val="0"/>
              <w:keepLines w:val="0"/>
              <w:spacing w:after="0" w:before="0" w:line="276" w:lineRule="auto"/>
              <w:rPr>
                <w:rFonts w:ascii="Montserrat" w:cs="Montserrat" w:eastAsia="Montserrat" w:hAnsi="Montserrat"/>
                <w:i w:val="1"/>
              </w:rPr>
            </w:pPr>
            <w:bookmarkStart w:colFirst="0" w:colLast="0" w:name="_h1gqolflo5lg" w:id="3"/>
            <w:bookmarkEnd w:id="3"/>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0"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24" name="image21.png"/>
                  <a:graphic>
                    <a:graphicData uri="http://schemas.openxmlformats.org/drawingml/2006/picture">
                      <pic:pic>
                        <pic:nvPicPr>
                          <pic:cNvPr id="0" name="image21.png"/>
                          <pic:cNvPicPr preferRelativeResize="0"/>
                        </pic:nvPicPr>
                        <pic:blipFill>
                          <a:blip r:embed="rId29"/>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22" name="image24.png"/>
                  <a:graphic>
                    <a:graphicData uri="http://schemas.openxmlformats.org/drawingml/2006/picture">
                      <pic:pic>
                        <pic:nvPicPr>
                          <pic:cNvPr id="0" name="image24.png"/>
                          <pic:cNvPicPr preferRelativeResize="0"/>
                        </pic:nvPicPr>
                        <pic:blipFill>
                          <a:blip r:embed="rId30"/>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9" name="image14.png"/>
                  <a:graphic>
                    <a:graphicData uri="http://schemas.openxmlformats.org/drawingml/2006/picture">
                      <pic:pic>
                        <pic:nvPicPr>
                          <pic:cNvPr id="0" name="image14.png"/>
                          <pic:cNvPicPr preferRelativeResize="0"/>
                        </pic:nvPicPr>
                        <pic:blipFill>
                          <a:blip r:embed="rId31"/>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9" name="image6.png"/>
                  <a:graphic>
                    <a:graphicData uri="http://schemas.openxmlformats.org/drawingml/2006/picture">
                      <pic:pic>
                        <pic:nvPicPr>
                          <pic:cNvPr id="0" name="image6.png"/>
                          <pic:cNvPicPr preferRelativeResize="0"/>
                        </pic:nvPicPr>
                        <pic:blipFill>
                          <a:blip r:embed="rId32"/>
                          <a:srcRect b="0" l="0" r="0" t="0"/>
                          <a:stretch>
                            <a:fillRect/>
                          </a:stretch>
                        </pic:blipFill>
                        <pic:spPr>
                          <a:xfrm>
                            <a:off x="0" y="0"/>
                            <a:ext cx="1738313" cy="1738313"/>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Fonts w:ascii="Montserrat" w:cs="Montserrat" w:eastAsia="Montserrat" w:hAnsi="Montserrat"/>
                <w:sz w:val="22"/>
                <w:szCs w:val="22"/>
              </w:rPr>
              <w:drawing>
                <wp:inline distB="114300" distT="114300" distL="114300" distR="114300">
                  <wp:extent cx="1738313" cy="1738313"/>
                  <wp:effectExtent b="0" l="0" r="0" t="0"/>
                  <wp:docPr id="15" name="image13.png"/>
                  <a:graphic>
                    <a:graphicData uri="http://schemas.openxmlformats.org/drawingml/2006/picture">
                      <pic:pic>
                        <pic:nvPicPr>
                          <pic:cNvPr id="0" name="image13.png"/>
                          <pic:cNvPicPr preferRelativeResize="0"/>
                        </pic:nvPicPr>
                        <pic:blipFill>
                          <a:blip r:embed="rId33"/>
                          <a:srcRect b="0" l="0" r="0" t="0"/>
                          <a:stretch>
                            <a:fillRect/>
                          </a:stretch>
                        </pic:blipFill>
                        <pic:spPr>
                          <a:xfrm>
                            <a:off x="0" y="0"/>
                            <a:ext cx="1738313" cy="1738313"/>
                          </a:xfrm>
                          <a:prstGeom prst="rect"/>
                          <a:ln/>
                        </pic:spPr>
                      </pic:pic>
                    </a:graphicData>
                  </a:graphic>
                </wp:inline>
              </w:drawing>
            </w:r>
            <w:r w:rsidDel="00000000" w:rsidR="00000000" w:rsidRPr="00000000">
              <w:rPr>
                <w:rtl w:val="0"/>
              </w:rPr>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numPr>
                <w:ilvl w:val="0"/>
                <w:numId w:val="2"/>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Tips for dressing for cold weather. </w:t>
            </w:r>
            <w:r w:rsidDel="00000000" w:rsidR="00000000" w:rsidRPr="00000000">
              <w:rPr>
                <w:rFonts w:ascii="Montserrat" w:cs="Montserrat" w:eastAsia="Montserrat" w:hAnsi="Montserrat"/>
                <w:rtl w:val="0"/>
              </w:rPr>
              <w:t xml:space="preserve">Swipe to learn more. </w:t>
            </w:r>
          </w:p>
          <w:p w:rsidR="00000000" w:rsidDel="00000000" w:rsidP="00000000" w:rsidRDefault="00000000" w:rsidRPr="00000000" w14:paraId="0000005F">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Base layers. Wear fabrics that keep your skin dry. </w:t>
            </w:r>
          </w:p>
          <w:p w:rsidR="00000000" w:rsidDel="00000000" w:rsidP="00000000" w:rsidRDefault="00000000" w:rsidRPr="00000000" w14:paraId="00000060">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Insulating layer. Wear a vest or shirt made of fleece or wool, which can be easily removed. </w:t>
            </w:r>
          </w:p>
          <w:p w:rsidR="00000000" w:rsidDel="00000000" w:rsidP="00000000" w:rsidRDefault="00000000" w:rsidRPr="00000000" w14:paraId="00000061">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Outer layer: wear a windproof, water-resistant jacket with a hood. </w:t>
            </w:r>
          </w:p>
          <w:p w:rsidR="00000000" w:rsidDel="00000000" w:rsidP="00000000" w:rsidRDefault="00000000" w:rsidRPr="00000000" w14:paraId="00000062">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Mittens. Mittens are warmer than gloves. They keep your fingers together to share warmth. </w:t>
            </w:r>
          </w:p>
          <w:p w:rsidR="00000000" w:rsidDel="00000000" w:rsidP="00000000" w:rsidRDefault="00000000" w:rsidRPr="00000000" w14:paraId="00000063">
            <w:pPr>
              <w:widowControl w:val="0"/>
              <w:numPr>
                <w:ilvl w:val="0"/>
                <w:numId w:val="3"/>
              </w:numPr>
              <w:spacing w:lin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Shoes and wool socks. Wear boots and hiking socks under wool socks. </w:t>
            </w:r>
          </w:p>
        </w:tc>
      </w:tr>
      <w:tr>
        <w:trPr>
          <w:cantSplit w:val="0"/>
          <w:trHeight w:val="13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66">
      <w:pPr>
        <w:pStyle w:val="Heading2"/>
        <w:rPr>
          <w:rFonts w:ascii="Montserrat" w:cs="Montserrat" w:eastAsia="Montserrat" w:hAnsi="Montserrat"/>
          <w:b w:val="1"/>
          <w:sz w:val="24"/>
          <w:szCs w:val="24"/>
        </w:rPr>
      </w:pPr>
      <w:bookmarkStart w:colFirst="0" w:colLast="0" w:name="_msrwc770i2yu" w:id="4"/>
      <w:bookmarkEnd w:id="4"/>
      <w:r w:rsidDel="00000000" w:rsidR="00000000" w:rsidRPr="00000000">
        <w:rPr>
          <w:rFonts w:ascii="Montserrat" w:cs="Montserrat" w:eastAsia="Montserrat" w:hAnsi="Montserrat"/>
          <w:b w:val="1"/>
          <w:sz w:val="24"/>
          <w:szCs w:val="24"/>
          <w:rtl w:val="0"/>
        </w:rPr>
        <w:t xml:space="preserve">Social Media Copy</w:t>
      </w:r>
    </w:p>
    <w:p w:rsidR="00000000" w:rsidDel="00000000" w:rsidP="00000000" w:rsidRDefault="00000000" w:rsidRPr="00000000" w14:paraId="00000067">
      <w:pPr>
        <w:pStyle w:val="Heading3"/>
        <w:rPr>
          <w:rFonts w:ascii="Montserrat" w:cs="Montserrat" w:eastAsia="Montserrat" w:hAnsi="Montserrat"/>
          <w:b w:val="1"/>
          <w:i w:val="1"/>
          <w:color w:val="000000"/>
          <w:sz w:val="22"/>
          <w:szCs w:val="22"/>
        </w:rPr>
      </w:pPr>
      <w:bookmarkStart w:colFirst="0" w:colLast="0" w:name="_7fjppqo5bcai" w:id="5"/>
      <w:bookmarkEnd w:id="5"/>
      <w:r w:rsidDel="00000000" w:rsidR="00000000" w:rsidRPr="00000000">
        <w:rPr>
          <w:rFonts w:ascii="Montserrat" w:cs="Montserrat" w:eastAsia="Montserrat" w:hAnsi="Montserrat"/>
          <w:b w:val="1"/>
          <w:i w:val="1"/>
          <w:color w:val="000000"/>
          <w:sz w:val="22"/>
          <w:szCs w:val="22"/>
          <w:rtl w:val="0"/>
        </w:rPr>
        <w:t xml:space="preserve">General Safety Tips</w:t>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spacing w:line="240" w:lineRule="auto"/>
              <w:rPr>
                <w:rFonts w:ascii="Montserrat" w:cs="Montserrat" w:eastAsia="Montserrat" w:hAnsi="Montserrat"/>
                <w:color w:val="0f1419"/>
              </w:rPr>
            </w:pPr>
            <w:r w:rsidDel="00000000" w:rsidR="00000000" w:rsidRPr="00000000">
              <w:rPr>
                <w:rFonts w:ascii="Montserrat" w:cs="Montserrat" w:eastAsia="Montserrat" w:hAnsi="Montserrat"/>
                <w:rtl w:val="0"/>
              </w:rPr>
              <w:t xml:space="preserve">With the winter season approaching and temperatures dropping across the state, @MDHealthDept is urging Marylanders to follow safety precautions to avoid cold-related illnesses such as frostbite and hypothermia during extreme cold conditions. Learn more: </w:t>
            </w:r>
            <w:hyperlink r:id="rId34">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tl w:val="0"/>
              </w:rPr>
            </w:r>
          </w:p>
        </w:tc>
      </w:tr>
      <w:tr>
        <w:trPr>
          <w:cantSplit w:val="0"/>
          <w:trHeight w:val="1147.719999999999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Con la temporada de invierno y la baja temperatura en Maryland, @MDHealthDept pide a los residentes seguir las precauciones y evitar enfermedades por el frío, como la congelación y la hipotermia, durante condiciones extremas. </w:t>
            </w:r>
            <w:r w:rsidDel="00000000" w:rsidR="00000000" w:rsidRPr="00000000">
              <w:rPr>
                <w:rFonts w:ascii="Montserrat" w:cs="Montserrat" w:eastAsia="Montserrat" w:hAnsi="Montserrat"/>
                <w:rtl w:val="0"/>
              </w:rPr>
              <w:t xml:space="preserve">Vea más información:</w:t>
            </w:r>
            <w:r w:rsidDel="00000000" w:rsidR="00000000" w:rsidRPr="00000000">
              <w:rPr>
                <w:rFonts w:ascii="Montserrat" w:cs="Montserrat" w:eastAsia="Montserrat" w:hAnsi="Montserrat"/>
                <w:rtl w:val="0"/>
              </w:rPr>
              <w:t xml:space="preserve"> </w:t>
            </w:r>
            <w:hyperlink r:id="rId35">
              <w:r w:rsidDel="00000000" w:rsidR="00000000" w:rsidRPr="00000000">
                <w:rPr>
                  <w:rFonts w:ascii="Montserrat" w:cs="Montserrat" w:eastAsia="Montserrat" w:hAnsi="Montserrat"/>
                  <w:color w:val="1155cc"/>
                  <w:u w:val="single"/>
                  <w:rtl w:val="0"/>
                </w:rPr>
                <w:t xml:space="preserve">bit.ly/49sTPij</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6C">
      <w:pPr>
        <w:pStyle w:val="Heading3"/>
        <w:rPr>
          <w:rFonts w:ascii="Montserrat" w:cs="Montserrat" w:eastAsia="Montserrat" w:hAnsi="Montserrat"/>
          <w:b w:val="1"/>
          <w:i w:val="1"/>
          <w:color w:val="000000"/>
          <w:sz w:val="22"/>
          <w:szCs w:val="22"/>
        </w:rPr>
      </w:pPr>
      <w:bookmarkStart w:colFirst="0" w:colLast="0" w:name="_ggqrpouxau38" w:id="6"/>
      <w:bookmarkEnd w:id="6"/>
      <w:r w:rsidDel="00000000" w:rsidR="00000000" w:rsidRPr="00000000">
        <w:rPr>
          <w:rFonts w:ascii="Montserrat" w:cs="Montserrat" w:eastAsia="Montserrat" w:hAnsi="Montserrat"/>
          <w:b w:val="1"/>
          <w:i w:val="1"/>
          <w:color w:val="000000"/>
          <w:sz w:val="22"/>
          <w:szCs w:val="22"/>
          <w:rtl w:val="0"/>
        </w:rPr>
        <w:t xml:space="preserve">Warming Centers</w:t>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rPr>
                <w:rFonts w:ascii="Montserrat" w:cs="Montserrat" w:eastAsia="Montserrat" w:hAnsi="Montserrat"/>
              </w:rPr>
            </w:pPr>
            <w:r w:rsidDel="00000000" w:rsidR="00000000" w:rsidRPr="00000000">
              <w:rPr>
                <w:rFonts w:ascii="Montserrat" w:cs="Montserrat" w:eastAsia="Montserrat" w:hAnsi="Montserrat"/>
                <w:rtl w:val="0"/>
              </w:rPr>
              <w:t xml:space="preserve">Maryland will see bitter cold temperatures across the state </w:t>
            </w:r>
            <w:r w:rsidDel="00000000" w:rsidR="00000000" w:rsidRPr="00000000">
              <w:rPr>
                <w:rFonts w:ascii="Montserrat" w:cs="Montserrat" w:eastAsia="Montserrat" w:hAnsi="Montserrat"/>
                <w:highlight w:val="yellow"/>
                <w:rtl w:val="0"/>
              </w:rPr>
              <w:t xml:space="preserve">[today/this evening/this weekend]</w:t>
            </w:r>
            <w:r w:rsidDel="00000000" w:rsidR="00000000" w:rsidRPr="00000000">
              <w:rPr>
                <w:rFonts w:ascii="Montserrat" w:cs="Montserrat" w:eastAsia="Montserrat" w:hAnsi="Montserrat"/>
                <w:rtl w:val="0"/>
              </w:rPr>
              <w:t xml:space="preserve">. Residents in need of warming centers are encouraged to reach out to their local health department or call 2-1-1 and provide their county location and zip code: </w:t>
            </w:r>
            <w:hyperlink r:id="rId36">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rPr>
                <w:rFonts w:ascii="Montserrat" w:cs="Montserrat" w:eastAsia="Montserrat" w:hAnsi="Montserrat"/>
              </w:rPr>
            </w:pPr>
            <w:r w:rsidDel="00000000" w:rsidR="00000000" w:rsidRPr="00000000">
              <w:rPr>
                <w:rFonts w:ascii="Montserrat" w:cs="Montserrat" w:eastAsia="Montserrat" w:hAnsi="Montserrat"/>
                <w:rtl w:val="0"/>
              </w:rPr>
              <w:t xml:space="preserve">En Maryland hará mucho frío en todo el estado </w:t>
            </w:r>
            <w:r w:rsidDel="00000000" w:rsidR="00000000" w:rsidRPr="00000000">
              <w:rPr>
                <w:rFonts w:ascii="Montserrat" w:cs="Montserrat" w:eastAsia="Montserrat" w:hAnsi="Montserrat"/>
                <w:highlight w:val="yellow"/>
                <w:rtl w:val="0"/>
              </w:rPr>
              <w:t xml:space="preserve">[hoy/esta tarde/este fin de semana]</w:t>
            </w:r>
            <w:r w:rsidDel="00000000" w:rsidR="00000000" w:rsidRPr="00000000">
              <w:rPr>
                <w:rFonts w:ascii="Montserrat" w:cs="Montserrat" w:eastAsia="Montserrat" w:hAnsi="Montserrat"/>
                <w:rtl w:val="0"/>
              </w:rPr>
              <w:t xml:space="preserve">. Se recomienda a los residentes que necesiten reparo contra el frío comunicarse con el Departamento de Salud local o llamar al 211 con la ubicación y el código postal de su condado: </w:t>
            </w:r>
            <w:hyperlink r:id="rId37">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bl>
    <w:p w:rsidR="00000000" w:rsidDel="00000000" w:rsidP="00000000" w:rsidRDefault="00000000" w:rsidRPr="00000000" w14:paraId="00000071">
      <w:pPr>
        <w:pStyle w:val="Heading3"/>
        <w:rPr>
          <w:rFonts w:ascii="Montserrat" w:cs="Montserrat" w:eastAsia="Montserrat" w:hAnsi="Montserrat"/>
        </w:rPr>
      </w:pPr>
      <w:bookmarkStart w:colFirst="0" w:colLast="0" w:name="_xxbsgoow5vep" w:id="7"/>
      <w:bookmarkEnd w:id="7"/>
      <w:r w:rsidDel="00000000" w:rsidR="00000000" w:rsidRPr="00000000">
        <w:rPr>
          <w:rFonts w:ascii="Montserrat" w:cs="Montserrat" w:eastAsia="Montserrat" w:hAnsi="Montserrat"/>
          <w:b w:val="1"/>
          <w:i w:val="1"/>
          <w:color w:val="000000"/>
          <w:sz w:val="22"/>
          <w:szCs w:val="22"/>
          <w:rtl w:val="0"/>
        </w:rPr>
        <w:t xml:space="preserve">Check on Neighbors &amp; Older Marylanders</w:t>
      </w:r>
      <w:r w:rsidDel="00000000" w:rsidR="00000000" w:rsidRPr="00000000">
        <w:rPr>
          <w:rtl w:val="0"/>
        </w:rPr>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During extreme cold, check on older family members and neighbors</w:t>
            </w:r>
            <w:r w:rsidDel="00000000" w:rsidR="00000000" w:rsidRPr="00000000">
              <w:rPr>
                <w:rFonts w:ascii="Montserrat" w:cs="Montserrat" w:eastAsia="Montserrat" w:hAnsi="Montserrat"/>
                <w:rtl w:val="0"/>
              </w:rPr>
              <w:t xml:space="preserve">, as they are more susceptible to cold-related illness. If someone doesn’t have sufficient heat, contact</w:t>
            </w:r>
            <w:r w:rsidDel="00000000" w:rsidR="00000000" w:rsidRPr="00000000">
              <w:rPr>
                <w:rFonts w:ascii="Montserrat" w:cs="Montserrat" w:eastAsia="Montserrat" w:hAnsi="Montserrat"/>
                <w:rtl w:val="0"/>
              </w:rPr>
              <w:t xml:space="preserve"> your local health department to find a nearby warming center. Get info: </w:t>
            </w:r>
            <w:hyperlink r:id="rId38">
              <w:r w:rsidDel="00000000" w:rsidR="00000000" w:rsidRPr="00000000">
                <w:rPr>
                  <w:rFonts w:ascii="Montserrat" w:cs="Montserrat" w:eastAsia="Montserrat" w:hAnsi="Montserrat"/>
                  <w:color w:val="1155cc"/>
                  <w:u w:val="single"/>
                  <w:rtl w:val="0"/>
                </w:rPr>
                <w:t xml:space="preserve">bit.ly/3uRbNZC</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76">
      <w:pPr>
        <w:rPr>
          <w:rFonts w:ascii="Montserrat" w:cs="Montserrat" w:eastAsia="Montserrat" w:hAnsi="Montserrat"/>
          <w:b w:val="1"/>
        </w:rPr>
      </w:pPr>
      <w:r w:rsidDel="00000000" w:rsidR="00000000" w:rsidRPr="00000000">
        <w:rPr>
          <w:rtl w:val="0"/>
        </w:rPr>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Check on your neighbors during cold weather, especially if they are older or vulnerable. Look for signs they might need assistance, such as an overflowing mailbox or lights being off. Ensure they have adequate heating and supplies. </w:t>
            </w:r>
            <w:r w:rsidDel="00000000" w:rsidR="00000000" w:rsidRPr="00000000">
              <w:rPr>
                <w:rFonts w:ascii="Montserrat" w:cs="Montserrat" w:eastAsia="Montserrat" w:hAnsi="Montserrat"/>
                <w:rtl w:val="0"/>
              </w:rPr>
              <w:t xml:space="preserve">Learn more: </w:t>
            </w:r>
            <w:hyperlink r:id="rId39">
              <w:r w:rsidDel="00000000" w:rsidR="00000000" w:rsidRPr="00000000">
                <w:rPr>
                  <w:rFonts w:ascii="Montserrat" w:cs="Montserrat" w:eastAsia="Montserrat" w:hAnsi="Montserrat"/>
                  <w:color w:val="1155cc"/>
                  <w:u w:val="single"/>
                  <w:rtl w:val="0"/>
                </w:rPr>
                <w:t xml:space="preserve">bit.ly/30VMV4m</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7B">
      <w:pPr>
        <w:rPr>
          <w:rFonts w:ascii="Montserrat" w:cs="Montserrat" w:eastAsia="Montserrat" w:hAnsi="Montserrat"/>
          <w:b w:val="1"/>
        </w:rPr>
      </w:pPr>
      <w:r w:rsidDel="00000000" w:rsidR="00000000" w:rsidRPr="00000000">
        <w:rPr>
          <w:rtl w:val="0"/>
        </w:rPr>
      </w:r>
    </w:p>
    <w:tbl>
      <w:tblPr>
        <w:tblStyle w:val="Table1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you're an older adult, take extra steps to stay #WinterReady:</w:t>
            </w:r>
          </w:p>
          <w:p w:rsidR="00000000" w:rsidDel="00000000" w:rsidP="00000000" w:rsidRDefault="00000000" w:rsidRPr="00000000" w14:paraId="0000007E">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F">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🌨️Ask for help to clear ice and snow from outside walkways and steps..</w:t>
            </w:r>
          </w:p>
          <w:p w:rsidR="00000000" w:rsidDel="00000000" w:rsidP="00000000" w:rsidRDefault="00000000" w:rsidRPr="00000000" w14:paraId="00000080">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👋Have the name and contact info of a nearby family member or friend who can regularly check in on you.</w:t>
            </w:r>
          </w:p>
          <w:p w:rsidR="00000000" w:rsidDel="00000000" w:rsidP="00000000" w:rsidRDefault="00000000" w:rsidRPr="00000000" w14:paraId="00000081">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2">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w:t>
            </w:r>
            <w:hyperlink r:id="rId40">
              <w:r w:rsidDel="00000000" w:rsidR="00000000" w:rsidRPr="00000000">
                <w:rPr>
                  <w:rFonts w:ascii="Montserrat" w:cs="Montserrat" w:eastAsia="Montserrat" w:hAnsi="Montserrat"/>
                  <w:color w:val="1155cc"/>
                  <w:u w:val="single"/>
                  <w:rtl w:val="0"/>
                </w:rPr>
                <w:t xml:space="preserve">bit.ly/3BRApFy</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85">
      <w:pPr>
        <w:pStyle w:val="Heading1"/>
        <w:keepNext w:val="0"/>
        <w:keepLines w:val="0"/>
        <w:spacing w:after="0" w:before="0" w:line="276" w:lineRule="auto"/>
        <w:rPr>
          <w:rFonts w:ascii="Montserrat" w:cs="Montserrat" w:eastAsia="Montserrat" w:hAnsi="Montserrat"/>
        </w:rPr>
      </w:pPr>
      <w:bookmarkStart w:colFirst="0" w:colLast="0" w:name="_498ihk5y1yxj" w:id="8"/>
      <w:bookmarkEnd w:id="8"/>
      <w:r w:rsidDel="00000000" w:rsidR="00000000" w:rsidRPr="00000000">
        <w:rPr>
          <w:rtl w:val="0"/>
        </w:rPr>
      </w:r>
    </w:p>
    <w:p w:rsidR="00000000" w:rsidDel="00000000" w:rsidP="00000000" w:rsidRDefault="00000000" w:rsidRPr="00000000" w14:paraId="00000086">
      <w:pPr>
        <w:pStyle w:val="Heading1"/>
        <w:keepNext w:val="0"/>
        <w:keepLines w:val="0"/>
        <w:spacing w:after="0" w:before="0" w:line="276" w:lineRule="auto"/>
        <w:rPr>
          <w:rFonts w:ascii="Montserrat" w:cs="Montserrat" w:eastAsia="Montserrat" w:hAnsi="Montserrat"/>
          <w:b w:val="1"/>
          <w:sz w:val="22"/>
          <w:szCs w:val="22"/>
        </w:rPr>
      </w:pPr>
      <w:bookmarkStart w:colFirst="0" w:colLast="0" w:name="_3lg8rldpz7mo" w:id="9"/>
      <w:bookmarkEnd w:id="9"/>
      <w:r w:rsidDel="00000000" w:rsidR="00000000" w:rsidRPr="00000000">
        <w:br w:type="page"/>
      </w:r>
      <w:r w:rsidDel="00000000" w:rsidR="00000000" w:rsidRPr="00000000">
        <w:rPr>
          <w:rtl w:val="0"/>
        </w:rPr>
      </w:r>
    </w:p>
    <w:p w:rsidR="00000000" w:rsidDel="00000000" w:rsidP="00000000" w:rsidRDefault="00000000" w:rsidRPr="00000000" w14:paraId="00000087">
      <w:pPr>
        <w:pStyle w:val="Heading1"/>
        <w:tabs>
          <w:tab w:val="left" w:leader="none" w:pos="990"/>
        </w:tabs>
        <w:rPr>
          <w:rFonts w:ascii="Montserrat" w:cs="Montserrat" w:eastAsia="Montserrat" w:hAnsi="Montserrat"/>
          <w:b w:val="1"/>
          <w:sz w:val="28"/>
          <w:szCs w:val="28"/>
        </w:rPr>
      </w:pPr>
      <w:bookmarkStart w:colFirst="0" w:colLast="0" w:name="_66nd6ldlpngz" w:id="10"/>
      <w:bookmarkEnd w:id="10"/>
      <w:r w:rsidDel="00000000" w:rsidR="00000000" w:rsidRPr="00000000">
        <w:rPr>
          <w:rFonts w:ascii="Montserrat" w:cs="Montserrat" w:eastAsia="Montserrat" w:hAnsi="Montserrat"/>
          <w:b w:val="1"/>
          <w:sz w:val="28"/>
          <w:szCs w:val="28"/>
          <w:rtl w:val="0"/>
        </w:rPr>
        <w:t xml:space="preserve">Cold-Related Illnesses</w:t>
      </w:r>
    </w:p>
    <w:p w:rsidR="00000000" w:rsidDel="00000000" w:rsidP="00000000" w:rsidRDefault="00000000" w:rsidRPr="00000000" w14:paraId="00000088">
      <w:pPr>
        <w:pStyle w:val="Heading2"/>
        <w:rPr>
          <w:rFonts w:ascii="Montserrat" w:cs="Montserrat" w:eastAsia="Montserrat" w:hAnsi="Montserrat"/>
          <w:b w:val="1"/>
          <w:sz w:val="24"/>
          <w:szCs w:val="24"/>
        </w:rPr>
      </w:pPr>
      <w:bookmarkStart w:colFirst="0" w:colLast="0" w:name="_ix9b7n5uu6p3" w:id="11"/>
      <w:bookmarkEnd w:id="11"/>
      <w:r w:rsidDel="00000000" w:rsidR="00000000" w:rsidRPr="00000000">
        <w:rPr>
          <w:rFonts w:ascii="Montserrat" w:cs="Montserrat" w:eastAsia="Montserrat" w:hAnsi="Montserrat"/>
          <w:b w:val="1"/>
          <w:sz w:val="24"/>
          <w:szCs w:val="24"/>
          <w:rtl w:val="0"/>
        </w:rPr>
        <w:t xml:space="preserve">Graphics and Alt Text </w:t>
      </w:r>
    </w:p>
    <w:p w:rsidR="00000000" w:rsidDel="00000000" w:rsidP="00000000" w:rsidRDefault="00000000" w:rsidRPr="00000000" w14:paraId="00000089">
      <w:pPr>
        <w:rPr>
          <w:rFonts w:ascii="Montserrat" w:cs="Montserrat" w:eastAsia="Montserrat" w:hAnsi="Montserrat"/>
          <w:i w:val="1"/>
        </w:rPr>
      </w:pPr>
      <w:r w:rsidDel="00000000" w:rsidR="00000000" w:rsidRPr="00000000">
        <w:rPr>
          <w:rFonts w:ascii="Montserrat" w:cs="Montserrat" w:eastAsia="Montserrat" w:hAnsi="Montserrat"/>
          <w:i w:val="1"/>
          <w:rtl w:val="0"/>
        </w:rPr>
        <w:t xml:space="preserve">Please note that alt text is an accessibility feature, not a caption. </w:t>
      </w:r>
      <w:hyperlink r:id="rId41">
        <w:r w:rsidDel="00000000" w:rsidR="00000000" w:rsidRPr="00000000">
          <w:rPr>
            <w:rFonts w:ascii="Montserrat" w:cs="Montserrat" w:eastAsia="Montserrat" w:hAnsi="Montserrat"/>
            <w:i w:val="1"/>
            <w:color w:val="1155cc"/>
            <w:u w:val="single"/>
            <w:rtl w:val="0"/>
          </w:rPr>
          <w:t xml:space="preserve">Learn about alt text here.</w:t>
        </w:r>
      </w:hyperlink>
      <w:r w:rsidDel="00000000" w:rsidR="00000000" w:rsidRPr="00000000">
        <w:rPr>
          <w:rFonts w:ascii="Montserrat" w:cs="Montserrat" w:eastAsia="Montserrat" w:hAnsi="Montserrat"/>
          <w:i w:val="1"/>
          <w:rtl w:val="0"/>
        </w:rPr>
        <w:t xml:space="preserve"> Caption copy is provided in the section below these graphics and alt text. </w:t>
      </w:r>
    </w:p>
    <w:p w:rsidR="00000000" w:rsidDel="00000000" w:rsidP="00000000" w:rsidRDefault="00000000" w:rsidRPr="00000000" w14:paraId="0000008A">
      <w:pPr>
        <w:rPr>
          <w:rFonts w:ascii="Montserrat" w:cs="Montserrat" w:eastAsia="Montserrat" w:hAnsi="Montserrat"/>
          <w:b w:val="1"/>
        </w:rPr>
      </w:pPr>
      <w:r w:rsidDel="00000000" w:rsidR="00000000" w:rsidRPr="00000000">
        <w:rPr>
          <w:rtl w:val="0"/>
        </w:rPr>
      </w:r>
    </w:p>
    <w:tbl>
      <w:tblPr>
        <w:tblStyle w:val="Table12"/>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8B">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8D">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8E">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8F">
            <w:pP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1843088" cy="1843088"/>
                  <wp:effectExtent b="0" l="0" r="0" t="0"/>
                  <wp:docPr id="2" name="image5.png"/>
                  <a:graphic>
                    <a:graphicData uri="http://schemas.openxmlformats.org/drawingml/2006/picture">
                      <pic:pic>
                        <pic:nvPicPr>
                          <pic:cNvPr id="0" name="image5.png"/>
                          <pic:cNvPicPr preferRelativeResize="0"/>
                        </pic:nvPicPr>
                        <pic:blipFill>
                          <a:blip r:embed="rId42"/>
                          <a:srcRect b="0" l="0" r="0" t="0"/>
                          <a:stretch>
                            <a:fillRect/>
                          </a:stretch>
                        </pic:blipFill>
                        <pic:spPr>
                          <a:xfrm>
                            <a:off x="0" y="0"/>
                            <a:ext cx="1843088" cy="184308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91">
            <w:pPr>
              <w:rPr>
                <w:rFonts w:ascii="Montserrat" w:cs="Montserrat" w:eastAsia="Montserrat" w:hAnsi="Montserrat"/>
              </w:rPr>
            </w:pPr>
            <w:r w:rsidDel="00000000" w:rsidR="00000000" w:rsidRPr="00000000">
              <w:rPr>
                <w:rFonts w:ascii="Montserrat" w:cs="Montserrat" w:eastAsia="Montserrat" w:hAnsi="Montserrat"/>
                <w:rtl w:val="0"/>
              </w:rPr>
              <w:t xml:space="preserve">Protect yourself against frostbite. Avoid exposure to extreme cold. Layer clothing and stay dry. Wear a hat, scarf, mittens and boots. Stay hydrated. Limit alcohol and drug use.</w:t>
            </w:r>
          </w:p>
        </w:tc>
        <w:tc>
          <w:tcPr/>
          <w:p w:rsidR="00000000" w:rsidDel="00000000" w:rsidP="00000000" w:rsidRDefault="00000000" w:rsidRPr="00000000" w14:paraId="00000092">
            <w:pPr>
              <w:rPr>
                <w:rFonts w:ascii="Montserrat" w:cs="Montserrat" w:eastAsia="Montserrat" w:hAnsi="Montserrat"/>
              </w:rPr>
            </w:pPr>
            <w:r w:rsidDel="00000000" w:rsidR="00000000" w:rsidRPr="00000000">
              <w:rPr>
                <w:rFonts w:ascii="Montserrat" w:cs="Montserrat" w:eastAsia="Montserrat" w:hAnsi="Montserrat"/>
                <w:rtl w:val="0"/>
              </w:rPr>
              <w:t xml:space="preserve">Protéjase contra la congelación. Evite la exposición al frío extremo. Use varias capas de ropa y manténgase seco. Lleve gorro, bufanda, mitones y botas. Manténgase hidratado. Limite el consumo de alcohol.</w:t>
            </w:r>
          </w:p>
        </w:tc>
      </w:tr>
    </w:tbl>
    <w:p w:rsidR="00000000" w:rsidDel="00000000" w:rsidP="00000000" w:rsidRDefault="00000000" w:rsidRPr="00000000" w14:paraId="00000093">
      <w:pPr>
        <w:rPr>
          <w:rFonts w:ascii="Montserrat" w:cs="Montserrat" w:eastAsia="Montserrat" w:hAnsi="Montserrat"/>
          <w:b w:val="1"/>
        </w:rPr>
      </w:pPr>
      <w:r w:rsidDel="00000000" w:rsidR="00000000" w:rsidRPr="00000000">
        <w:rPr>
          <w:rtl w:val="0"/>
        </w:rPr>
      </w:r>
    </w:p>
    <w:tbl>
      <w:tblPr>
        <w:tblStyle w:val="Table13"/>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94">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96">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97">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98">
            <w:pP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1843088" cy="1843088"/>
                  <wp:effectExtent b="0" l="0" r="0" t="0"/>
                  <wp:docPr id="13" name="image15.png"/>
                  <a:graphic>
                    <a:graphicData uri="http://schemas.openxmlformats.org/drawingml/2006/picture">
                      <pic:pic>
                        <pic:nvPicPr>
                          <pic:cNvPr id="0" name="image15.png"/>
                          <pic:cNvPicPr preferRelativeResize="0"/>
                        </pic:nvPicPr>
                        <pic:blipFill>
                          <a:blip r:embed="rId43"/>
                          <a:srcRect b="0" l="0" r="0" t="0"/>
                          <a:stretch>
                            <a:fillRect/>
                          </a:stretch>
                        </pic:blipFill>
                        <pic:spPr>
                          <a:xfrm>
                            <a:off x="0" y="0"/>
                            <a:ext cx="1843088" cy="184308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9A">
            <w:pPr>
              <w:rPr>
                <w:rFonts w:ascii="Montserrat" w:cs="Montserrat" w:eastAsia="Montserrat" w:hAnsi="Montserrat"/>
              </w:rPr>
            </w:pPr>
            <w:r w:rsidDel="00000000" w:rsidR="00000000" w:rsidRPr="00000000">
              <w:rPr>
                <w:rFonts w:ascii="Montserrat" w:cs="Montserrat" w:eastAsia="Montserrat" w:hAnsi="Montserrat"/>
                <w:rtl w:val="0"/>
              </w:rPr>
              <w:t xml:space="preserve">Cold-related illness prevention. Wear layers and a windproof and water-resistant outer jacket. Wear mittens, socks and shoes. Wear sunglasses, lip balm, and sunscreen. Check on elderly and those living alone.</w:t>
            </w:r>
          </w:p>
        </w:tc>
        <w:tc>
          <w:tcPr/>
          <w:p w:rsidR="00000000" w:rsidDel="00000000" w:rsidP="00000000" w:rsidRDefault="00000000" w:rsidRPr="00000000" w14:paraId="0000009B">
            <w:pPr>
              <w:rPr>
                <w:rFonts w:ascii="Montserrat" w:cs="Montserrat" w:eastAsia="Montserrat" w:hAnsi="Montserrat"/>
              </w:rPr>
            </w:pPr>
            <w:r w:rsidDel="00000000" w:rsidR="00000000" w:rsidRPr="00000000">
              <w:rPr>
                <w:rFonts w:ascii="Montserrat" w:cs="Montserrat" w:eastAsia="Montserrat" w:hAnsi="Montserrat"/>
                <w:rtl w:val="0"/>
              </w:rPr>
              <w:t xml:space="preserve">Prevención de enfermedades relacionadas con el frío. Use una capa exterior resistente al viento y al agua. Lleve gorro, bufanda, mitones y botas. Lleve gafas de sol. Use bálsamo labial. Use protector solar. Controle a adultos/as mayores y personas que viven solas.</w:t>
            </w:r>
          </w:p>
        </w:tc>
      </w:tr>
    </w:tbl>
    <w:p w:rsidR="00000000" w:rsidDel="00000000" w:rsidP="00000000" w:rsidRDefault="00000000" w:rsidRPr="00000000" w14:paraId="0000009C">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9D">
      <w:pPr>
        <w:pStyle w:val="Heading2"/>
        <w:rPr>
          <w:rFonts w:ascii="Montserrat" w:cs="Montserrat" w:eastAsia="Montserrat" w:hAnsi="Montserrat"/>
          <w:b w:val="1"/>
          <w:sz w:val="24"/>
          <w:szCs w:val="24"/>
        </w:rPr>
      </w:pPr>
      <w:bookmarkStart w:colFirst="0" w:colLast="0" w:name="_ahu1nbnibhi4" w:id="12"/>
      <w:bookmarkEnd w:id="12"/>
      <w:r w:rsidDel="00000000" w:rsidR="00000000" w:rsidRPr="00000000">
        <w:rPr>
          <w:rFonts w:ascii="Montserrat" w:cs="Montserrat" w:eastAsia="Montserrat" w:hAnsi="Montserrat"/>
          <w:b w:val="1"/>
          <w:sz w:val="24"/>
          <w:szCs w:val="24"/>
          <w:rtl w:val="0"/>
        </w:rPr>
        <w:t xml:space="preserve">Social Media Copy</w:t>
      </w:r>
    </w:p>
    <w:p w:rsidR="00000000" w:rsidDel="00000000" w:rsidP="00000000" w:rsidRDefault="00000000" w:rsidRPr="00000000" w14:paraId="0000009E">
      <w:pPr>
        <w:spacing w:line="242.40000000000003" w:lineRule="auto"/>
        <w:rPr>
          <w:rFonts w:ascii="Montserrat" w:cs="Montserrat" w:eastAsia="Montserrat" w:hAnsi="Montserrat"/>
          <w:b w:val="1"/>
        </w:rPr>
      </w:pPr>
      <w:r w:rsidDel="00000000" w:rsidR="00000000" w:rsidRPr="00000000">
        <w:rPr>
          <w:rtl w:val="0"/>
        </w:rPr>
      </w:r>
    </w:p>
    <w:tbl>
      <w:tblPr>
        <w:tblStyle w:val="Table14"/>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Frostbite and hypothermia can hit fast.</w:t>
            </w:r>
          </w:p>
          <w:p w:rsidR="00000000" w:rsidDel="00000000" w:rsidP="00000000" w:rsidRDefault="00000000" w:rsidRPr="00000000" w14:paraId="000000A1">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Wear layers</w:t>
            </w:r>
          </w:p>
          <w:p w:rsidR="00000000" w:rsidDel="00000000" w:rsidP="00000000" w:rsidRDefault="00000000" w:rsidRPr="00000000" w14:paraId="000000A2">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Limit time outside</w:t>
            </w:r>
          </w:p>
          <w:p w:rsidR="00000000" w:rsidDel="00000000" w:rsidP="00000000" w:rsidRDefault="00000000" w:rsidRPr="00000000" w14:paraId="000000A3">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Change out of wet clothes</w:t>
            </w:r>
          </w:p>
          <w:p w:rsidR="00000000" w:rsidDel="00000000" w:rsidP="00000000" w:rsidRDefault="00000000" w:rsidRPr="00000000" w14:paraId="000000A4">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Get warm and dry ASAP</w:t>
            </w:r>
          </w:p>
          <w:p w:rsidR="00000000" w:rsidDel="00000000" w:rsidP="00000000" w:rsidRDefault="00000000" w:rsidRPr="00000000" w14:paraId="000000A5">
            <w:pPr>
              <w:widowControl w:val="0"/>
              <w:spacing w:line="240" w:lineRule="auto"/>
              <w:rPr>
                <w:rFonts w:ascii="Montserrat" w:cs="Montserrat" w:eastAsia="Montserrat" w:hAnsi="Montserrat"/>
                <w:color w:val="0f1419"/>
              </w:rPr>
            </w:pPr>
            <w:r w:rsidDel="00000000" w:rsidR="00000000" w:rsidRPr="00000000">
              <w:rPr>
                <w:rtl w:val="0"/>
              </w:rPr>
            </w:r>
          </w:p>
          <w:p w:rsidR="00000000" w:rsidDel="00000000" w:rsidP="00000000" w:rsidRDefault="00000000" w:rsidRPr="00000000" w14:paraId="000000A6">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Get help if symptoms appear. Learn more: </w:t>
            </w:r>
            <w:hyperlink r:id="rId44">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A9">
      <w:pPr>
        <w:spacing w:line="240" w:lineRule="auto"/>
        <w:rPr>
          <w:rFonts w:ascii="Montserrat" w:cs="Montserrat" w:eastAsia="Montserrat" w:hAnsi="Montserrat"/>
          <w:b w:val="1"/>
        </w:rPr>
      </w:pPr>
      <w:r w:rsidDel="00000000" w:rsidR="00000000" w:rsidRPr="00000000">
        <w:rPr>
          <w:rtl w:val="0"/>
        </w:rPr>
      </w:r>
    </w:p>
    <w:tbl>
      <w:tblPr>
        <w:tblStyle w:val="Table15"/>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rPr>
                <w:rFonts w:ascii="Montserrat" w:cs="Montserrat" w:eastAsia="Montserrat" w:hAnsi="Montserrat"/>
                <w:color w:val="0f1419"/>
              </w:rPr>
            </w:pPr>
            <w:r w:rsidDel="00000000" w:rsidR="00000000" w:rsidRPr="00000000">
              <w:rPr>
                <w:rFonts w:ascii="Montserrat" w:cs="Montserrat" w:eastAsia="Montserrat" w:hAnsi="Montserrat"/>
                <w:rtl w:val="0"/>
              </w:rPr>
              <w:t xml:space="preserve">Cold weather can lead to serious health issues. Exposure to cold may lead to low body temperature, frostbite, hypothermia and other cold-related illnesses. Learn how to stay safe: </w:t>
            </w:r>
            <w:hyperlink r:id="rId45">
              <w:r w:rsidDel="00000000" w:rsidR="00000000" w:rsidRPr="00000000">
                <w:rPr>
                  <w:rFonts w:ascii="Montserrat" w:cs="Montserrat" w:eastAsia="Montserrat" w:hAnsi="Montserrat"/>
                  <w:color w:val="1155cc"/>
                  <w:u w:val="single"/>
                  <w:rtl w:val="0"/>
                </w:rPr>
                <w:t xml:space="preserve">bit.ly/33OL6Hi</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rPr>
                <w:rFonts w:ascii="Montserrat" w:cs="Montserrat" w:eastAsia="Montserrat" w:hAnsi="Montserrat"/>
              </w:rPr>
            </w:pPr>
            <w:r w:rsidDel="00000000" w:rsidR="00000000" w:rsidRPr="00000000">
              <w:rPr>
                <w:rFonts w:ascii="Montserrat" w:cs="Montserrat" w:eastAsia="Montserrat" w:hAnsi="Montserrat"/>
                <w:rtl w:val="0"/>
              </w:rPr>
              <w:t xml:space="preserve">El clima frío puede provocar graves problemas de salud. La exposición al frío puede provocar baja temperatura corporal, congelación, hipotermia y otras enfermedades relacionadas con el frío. Obtenga información sobre cómo mantenerse seguro en </w:t>
            </w:r>
            <w:commentRangeStart w:id="0"/>
            <w:hyperlink r:id="rId46">
              <w:r w:rsidDel="00000000" w:rsidR="00000000" w:rsidRPr="00000000">
                <w:rPr>
                  <w:rFonts w:ascii="Montserrat" w:cs="Montserrat" w:eastAsia="Montserrat" w:hAnsi="Montserrat"/>
                  <w:color w:val="1155cc"/>
                  <w:u w:val="single"/>
                  <w:rtl w:val="0"/>
                </w:rPr>
                <w:t xml:space="preserve">bit.ly/33OL6Hi</w:t>
              </w:r>
            </w:hyperlink>
            <w:r w:rsidDel="00000000" w:rsidR="00000000" w:rsidRPr="00000000">
              <w:rPr>
                <w:rFonts w:ascii="Montserrat" w:cs="Montserrat" w:eastAsia="Montserrat" w:hAnsi="Montserrat"/>
                <w:rtl w:val="0"/>
              </w:rPr>
              <w:t xml:space="preserve">.</w:t>
            </w:r>
            <w:commentRangeEnd w:id="0"/>
            <w:r w:rsidDel="00000000" w:rsidR="00000000" w:rsidRPr="00000000">
              <w:commentReference w:id="0"/>
            </w:r>
            <w:r w:rsidDel="00000000" w:rsidR="00000000" w:rsidRPr="00000000">
              <w:rPr>
                <w:rtl w:val="0"/>
              </w:rPr>
            </w:r>
          </w:p>
        </w:tc>
      </w:tr>
    </w:tbl>
    <w:p w:rsidR="00000000" w:rsidDel="00000000" w:rsidP="00000000" w:rsidRDefault="00000000" w:rsidRPr="00000000" w14:paraId="000000AE">
      <w:pPr>
        <w:spacing w:line="242.40000000000003" w:lineRule="auto"/>
        <w:rPr>
          <w:rFonts w:ascii="Montserrat" w:cs="Montserrat" w:eastAsia="Montserrat" w:hAnsi="Montserrat"/>
          <w:b w:val="1"/>
        </w:rPr>
      </w:pPr>
      <w:r w:rsidDel="00000000" w:rsidR="00000000" w:rsidRPr="00000000">
        <w:rPr>
          <w:rtl w:val="0"/>
        </w:rPr>
      </w:r>
    </w:p>
    <w:tbl>
      <w:tblPr>
        <w:tblStyle w:val="Table16"/>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Recognize the warning signs of frostbite:</w:t>
            </w:r>
          </w:p>
          <w:p w:rsidR="00000000" w:rsidDel="00000000" w:rsidP="00000000" w:rsidRDefault="00000000" w:rsidRPr="00000000" w14:paraId="000000B1">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Gradual numbness</w:t>
            </w:r>
          </w:p>
          <w:p w:rsidR="00000000" w:rsidDel="00000000" w:rsidP="00000000" w:rsidRDefault="00000000" w:rsidRPr="00000000" w14:paraId="000000B2">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Hardness and paleness of skin</w:t>
            </w:r>
          </w:p>
          <w:p w:rsidR="00000000" w:rsidDel="00000000" w:rsidP="00000000" w:rsidRDefault="00000000" w:rsidRPr="00000000" w14:paraId="000000B3">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 Possible change of skin color </w:t>
            </w:r>
          </w:p>
          <w:p w:rsidR="00000000" w:rsidDel="00000000" w:rsidP="00000000" w:rsidRDefault="00000000" w:rsidRPr="00000000" w14:paraId="000000B4">
            <w:pPr>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Learn how to avoid and treat frostbite: </w:t>
            </w:r>
            <w:hyperlink r:id="rId47">
              <w:r w:rsidDel="00000000" w:rsidR="00000000" w:rsidRPr="00000000">
                <w:rPr>
                  <w:rFonts w:ascii="Montserrat" w:cs="Montserrat" w:eastAsia="Montserrat" w:hAnsi="Montserrat"/>
                  <w:color w:val="1155cc"/>
                  <w:u w:val="single"/>
                  <w:rtl w:val="0"/>
                </w:rPr>
                <w:t xml:space="preserve">bit.ly/4nfhAxB</w:t>
              </w:r>
            </w:hyperlink>
            <w:r w:rsidDel="00000000" w:rsidR="00000000" w:rsidRPr="00000000">
              <w:rPr>
                <w:rFonts w:ascii="Montserrat" w:cs="Montserrat" w:eastAsia="Montserrat" w:hAnsi="Montserrat"/>
                <w:color w:val="0f1419"/>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B7">
      <w:pPr>
        <w:spacing w:line="242.40000000000003" w:lineRule="auto"/>
        <w:rPr>
          <w:rFonts w:ascii="Montserrat" w:cs="Montserrat" w:eastAsia="Montserrat" w:hAnsi="Montserrat"/>
          <w:b w:val="1"/>
        </w:rPr>
      </w:pPr>
      <w:r w:rsidDel="00000000" w:rsidR="00000000" w:rsidRPr="00000000">
        <w:rPr>
          <w:rtl w:val="0"/>
        </w:rPr>
      </w:r>
    </w:p>
    <w:tbl>
      <w:tblPr>
        <w:tblStyle w:val="Table17"/>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rPr>
                <w:rFonts w:ascii="Montserrat" w:cs="Montserrat" w:eastAsia="Montserrat" w:hAnsi="Montserrat"/>
                <w:color w:val="0f1419"/>
              </w:rPr>
            </w:pPr>
            <w:r w:rsidDel="00000000" w:rsidR="00000000" w:rsidRPr="00000000">
              <w:rPr>
                <w:rFonts w:ascii="Montserrat" w:cs="Montserrat" w:eastAsia="Montserrat" w:hAnsi="Montserrat"/>
                <w:color w:val="0f1419"/>
                <w:highlight w:val="white"/>
                <w:rtl w:val="0"/>
              </w:rPr>
              <w:t xml:space="preserve">Hypothermia is a medical emergency when your body temperature drops below </w:t>
            </w:r>
            <w:r w:rsidDel="00000000" w:rsidR="00000000" w:rsidRPr="00000000">
              <w:rPr>
                <w:rFonts w:ascii="Montserrat" w:cs="Montserrat" w:eastAsia="Montserrat" w:hAnsi="Montserrat"/>
                <w:color w:val="0f1419"/>
                <w:highlight w:val="white"/>
                <w:rtl w:val="0"/>
              </w:rPr>
              <w:t xml:space="preserve">95°F</w:t>
            </w:r>
            <w:r w:rsidDel="00000000" w:rsidR="00000000" w:rsidRPr="00000000">
              <w:rPr>
                <w:rFonts w:ascii="Montserrat" w:cs="Montserrat" w:eastAsia="Montserrat" w:hAnsi="Montserrat"/>
                <w:color w:val="0f1419"/>
                <w:highlight w:val="white"/>
                <w:rtl w:val="0"/>
              </w:rPr>
              <w:t xml:space="preserve">. Babies and older people are at an increased risk for hypothermia, but everyone </w:t>
            </w:r>
            <w:r w:rsidDel="00000000" w:rsidR="00000000" w:rsidRPr="00000000">
              <w:rPr>
                <w:rFonts w:ascii="Montserrat" w:cs="Montserrat" w:eastAsia="Montserrat" w:hAnsi="Montserrat"/>
                <w:color w:val="0f1419"/>
                <w:rtl w:val="0"/>
              </w:rPr>
              <w:t xml:space="preserve">should learn how to stay safe: </w:t>
            </w:r>
            <w:hyperlink r:id="rId48">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BC">
      <w:pPr>
        <w:spacing w:line="242.40000000000003" w:lineRule="auto"/>
        <w:rPr>
          <w:rFonts w:ascii="Montserrat" w:cs="Montserrat" w:eastAsia="Montserrat" w:hAnsi="Montserrat"/>
          <w:b w:val="1"/>
        </w:rPr>
      </w:pPr>
      <w:r w:rsidDel="00000000" w:rsidR="00000000" w:rsidRPr="00000000">
        <w:rPr>
          <w:rtl w:val="0"/>
        </w:rPr>
      </w:r>
    </w:p>
    <w:tbl>
      <w:tblPr>
        <w:tblStyle w:val="Table18"/>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When exposed to the cold, your body can lose heat faster than it can be produced. Follow safety precautions to avoid cold-related illnesses such as frostbite and hypothermia.</w:t>
            </w:r>
          </w:p>
          <w:p w:rsidR="00000000" w:rsidDel="00000000" w:rsidP="00000000" w:rsidRDefault="00000000" w:rsidRPr="00000000" w14:paraId="000000BF">
            <w:pPr>
              <w:widowControl w:val="0"/>
              <w:spacing w:line="240" w:lineRule="auto"/>
              <w:rPr>
                <w:rFonts w:ascii="Montserrat" w:cs="Montserrat" w:eastAsia="Montserrat" w:hAnsi="Montserrat"/>
                <w:color w:val="0f1419"/>
              </w:rPr>
            </w:pPr>
            <w:r w:rsidDel="00000000" w:rsidR="00000000" w:rsidRPr="00000000">
              <w:rPr>
                <w:rtl w:val="0"/>
              </w:rPr>
            </w:r>
          </w:p>
          <w:p w:rsidR="00000000" w:rsidDel="00000000" w:rsidP="00000000" w:rsidRDefault="00000000" w:rsidRPr="00000000" w14:paraId="000000C0">
            <w:pPr>
              <w:widowControl w:val="0"/>
              <w:spacing w:line="240" w:lineRule="auto"/>
              <w:rPr>
                <w:rFonts w:ascii="Montserrat" w:cs="Montserrat" w:eastAsia="Montserrat" w:hAnsi="Montserrat"/>
                <w:color w:val="0f1419"/>
              </w:rPr>
            </w:pPr>
            <w:r w:rsidDel="00000000" w:rsidR="00000000" w:rsidRPr="00000000">
              <w:rPr>
                <w:rFonts w:ascii="Montserrat" w:cs="Montserrat" w:eastAsia="Montserrat" w:hAnsi="Montserrat"/>
                <w:color w:val="0f1419"/>
                <w:rtl w:val="0"/>
              </w:rPr>
              <w:t xml:space="preserve">Learn more: </w:t>
            </w:r>
            <w:hyperlink r:id="rId49">
              <w:r w:rsidDel="00000000" w:rsidR="00000000" w:rsidRPr="00000000">
                <w:rPr>
                  <w:rFonts w:ascii="Montserrat" w:cs="Montserrat" w:eastAsia="Montserrat" w:hAnsi="Montserrat"/>
                  <w:color w:val="1155cc"/>
                  <w:u w:val="single"/>
                  <w:rtl w:val="0"/>
                </w:rPr>
                <w:t xml:space="preserve">bit.ly/4niKygf</w:t>
              </w:r>
            </w:hyperlink>
            <w:r w:rsidDel="00000000" w:rsidR="00000000" w:rsidRPr="00000000">
              <w:rPr>
                <w:rFonts w:ascii="Montserrat" w:cs="Montserrat" w:eastAsia="Montserrat" w:hAnsi="Montserrat"/>
                <w:color w:val="0f1419"/>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C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C4">
      <w:pPr>
        <w:pStyle w:val="Heading1"/>
        <w:keepNext w:val="0"/>
        <w:keepLines w:val="0"/>
        <w:spacing w:after="0" w:before="0" w:line="276" w:lineRule="auto"/>
        <w:rPr>
          <w:rFonts w:ascii="Montserrat" w:cs="Montserrat" w:eastAsia="Montserrat" w:hAnsi="Montserrat"/>
          <w:b w:val="1"/>
          <w:sz w:val="22"/>
          <w:szCs w:val="22"/>
        </w:rPr>
      </w:pPr>
      <w:bookmarkStart w:colFirst="0" w:colLast="0" w:name="_d73s81c12jok" w:id="13"/>
      <w:bookmarkEnd w:id="13"/>
      <w:r w:rsidDel="00000000" w:rsidR="00000000" w:rsidRPr="00000000">
        <w:br w:type="page"/>
      </w:r>
      <w:r w:rsidDel="00000000" w:rsidR="00000000" w:rsidRPr="00000000">
        <w:rPr>
          <w:rtl w:val="0"/>
        </w:rPr>
      </w:r>
    </w:p>
    <w:p w:rsidR="00000000" w:rsidDel="00000000" w:rsidP="00000000" w:rsidRDefault="00000000" w:rsidRPr="00000000" w14:paraId="000000C5">
      <w:pPr>
        <w:pStyle w:val="Heading1"/>
        <w:tabs>
          <w:tab w:val="left" w:leader="none" w:pos="990"/>
        </w:tabs>
        <w:rPr>
          <w:rFonts w:ascii="Montserrat" w:cs="Montserrat" w:eastAsia="Montserrat" w:hAnsi="Montserrat"/>
          <w:b w:val="1"/>
          <w:sz w:val="28"/>
          <w:szCs w:val="28"/>
        </w:rPr>
      </w:pPr>
      <w:bookmarkStart w:colFirst="0" w:colLast="0" w:name="_jglec8hbdnlg" w:id="14"/>
      <w:bookmarkEnd w:id="14"/>
      <w:r w:rsidDel="00000000" w:rsidR="00000000" w:rsidRPr="00000000">
        <w:rPr>
          <w:rFonts w:ascii="Montserrat" w:cs="Montserrat" w:eastAsia="Montserrat" w:hAnsi="Montserrat"/>
          <w:b w:val="1"/>
          <w:sz w:val="28"/>
          <w:szCs w:val="28"/>
          <w:rtl w:val="0"/>
        </w:rPr>
        <w:t xml:space="preserve">Winter Driving</w:t>
      </w:r>
    </w:p>
    <w:p w:rsidR="00000000" w:rsidDel="00000000" w:rsidP="00000000" w:rsidRDefault="00000000" w:rsidRPr="00000000" w14:paraId="000000C6">
      <w:pPr>
        <w:pStyle w:val="Heading2"/>
        <w:rPr>
          <w:rFonts w:ascii="Montserrat" w:cs="Montserrat" w:eastAsia="Montserrat" w:hAnsi="Montserrat"/>
          <w:b w:val="1"/>
          <w:sz w:val="24"/>
          <w:szCs w:val="24"/>
        </w:rPr>
      </w:pPr>
      <w:bookmarkStart w:colFirst="0" w:colLast="0" w:name="_v3yl7m3kzuwr" w:id="15"/>
      <w:bookmarkEnd w:id="15"/>
      <w:r w:rsidDel="00000000" w:rsidR="00000000" w:rsidRPr="00000000">
        <w:rPr>
          <w:rFonts w:ascii="Montserrat" w:cs="Montserrat" w:eastAsia="Montserrat" w:hAnsi="Montserrat"/>
          <w:b w:val="1"/>
          <w:sz w:val="24"/>
          <w:szCs w:val="24"/>
          <w:rtl w:val="0"/>
        </w:rPr>
        <w:t xml:space="preserve">Graphics and Alt Text </w:t>
      </w:r>
    </w:p>
    <w:p w:rsidR="00000000" w:rsidDel="00000000" w:rsidP="00000000" w:rsidRDefault="00000000" w:rsidRPr="00000000" w14:paraId="000000C7">
      <w:pPr>
        <w:rPr>
          <w:rFonts w:ascii="Montserrat" w:cs="Montserrat" w:eastAsia="Montserrat" w:hAnsi="Montserrat"/>
        </w:rPr>
      </w:pPr>
      <w:r w:rsidDel="00000000" w:rsidR="00000000" w:rsidRPr="00000000">
        <w:rPr>
          <w:rFonts w:ascii="Montserrat" w:cs="Montserrat" w:eastAsia="Montserrat" w:hAnsi="Montserrat"/>
          <w:i w:val="1"/>
          <w:rtl w:val="0"/>
        </w:rPr>
        <w:t xml:space="preserve">Please note that alt text is an accessibility feature, not a caption. </w:t>
      </w:r>
      <w:hyperlink r:id="rId50">
        <w:r w:rsidDel="00000000" w:rsidR="00000000" w:rsidRPr="00000000">
          <w:rPr>
            <w:rFonts w:ascii="Montserrat" w:cs="Montserrat" w:eastAsia="Montserrat" w:hAnsi="Montserrat"/>
            <w:i w:val="1"/>
            <w:color w:val="1155cc"/>
            <w:u w:val="single"/>
            <w:rtl w:val="0"/>
          </w:rPr>
          <w:t xml:space="preserve">Learn about alt text here.</w:t>
        </w:r>
      </w:hyperlink>
      <w:r w:rsidDel="00000000" w:rsidR="00000000" w:rsidRPr="00000000">
        <w:rPr>
          <w:rFonts w:ascii="Montserrat" w:cs="Montserrat" w:eastAsia="Montserrat" w:hAnsi="Montserrat"/>
          <w:i w:val="1"/>
          <w:rtl w:val="0"/>
        </w:rPr>
        <w:t xml:space="preserve"> Caption copy is provided in the section below these graphics and alt text. </w:t>
      </w:r>
      <w:r w:rsidDel="00000000" w:rsidR="00000000" w:rsidRPr="00000000">
        <w:rPr>
          <w:rtl w:val="0"/>
        </w:rPr>
      </w:r>
    </w:p>
    <w:p w:rsidR="00000000" w:rsidDel="00000000" w:rsidP="00000000" w:rsidRDefault="00000000" w:rsidRPr="00000000" w14:paraId="000000C8">
      <w:pPr>
        <w:rPr>
          <w:rFonts w:ascii="Montserrat" w:cs="Montserrat" w:eastAsia="Montserrat" w:hAnsi="Montserrat"/>
          <w:b w:val="1"/>
        </w:rPr>
      </w:pPr>
      <w:r w:rsidDel="00000000" w:rsidR="00000000" w:rsidRPr="00000000">
        <w:rPr>
          <w:rtl w:val="0"/>
        </w:rPr>
      </w:r>
    </w:p>
    <w:tbl>
      <w:tblPr>
        <w:tblStyle w:val="Table19"/>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C9">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CB">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CC">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CD">
            <w:pP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1895475" cy="1828800"/>
                  <wp:effectExtent b="0" l="0" r="0" t="0"/>
                  <wp:docPr id="3" name="image1.png"/>
                  <a:graphic>
                    <a:graphicData uri="http://schemas.openxmlformats.org/drawingml/2006/picture">
                      <pic:pic>
                        <pic:nvPicPr>
                          <pic:cNvPr id="0" name="image1.png"/>
                          <pic:cNvPicPr preferRelativeResize="0"/>
                        </pic:nvPicPr>
                        <pic:blipFill>
                          <a:blip r:embed="rId51"/>
                          <a:srcRect b="0" l="0" r="0" t="0"/>
                          <a:stretch>
                            <a:fillRect/>
                          </a:stretch>
                        </pic:blipFill>
                        <pic:spPr>
                          <a:xfrm>
                            <a:off x="0" y="0"/>
                            <a:ext cx="1895475" cy="1828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CF">
            <w:pPr>
              <w:rPr>
                <w:rFonts w:ascii="Montserrat" w:cs="Montserrat" w:eastAsia="Montserrat" w:hAnsi="Montserrat"/>
              </w:rPr>
            </w:pPr>
            <w:r w:rsidDel="00000000" w:rsidR="00000000" w:rsidRPr="00000000">
              <w:rPr>
                <w:rFonts w:ascii="Montserrat" w:cs="Montserrat" w:eastAsia="Montserrat" w:hAnsi="Montserrat"/>
                <w:rtl w:val="0"/>
              </w:rPr>
              <w:t xml:space="preserve">Emergency Vehicle Supply Kit. Winter essentials include battery jumper cables, blankets or sleeping bags, boots, hat, and mittens, cellphone and car charger, chains or traction tires, first aid kit, flares and matches or lighter, food and water, ice scraper and snow brush, kitty litter for tire traction, small snow shovel, windshield washer fluid, tools. </w:t>
            </w:r>
          </w:p>
        </w:tc>
        <w:tc>
          <w:tcPr/>
          <w:p w:rsidR="00000000" w:rsidDel="00000000" w:rsidP="00000000" w:rsidRDefault="00000000" w:rsidRPr="00000000" w14:paraId="000000D0">
            <w:pPr>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D1">
      <w:pPr>
        <w:rPr>
          <w:rFonts w:ascii="Montserrat" w:cs="Montserrat" w:eastAsia="Montserrat" w:hAnsi="Montserrat"/>
          <w:b w:val="1"/>
        </w:rPr>
      </w:pPr>
      <w:r w:rsidDel="00000000" w:rsidR="00000000" w:rsidRPr="00000000">
        <w:rPr>
          <w:rtl w:val="0"/>
        </w:rPr>
      </w:r>
    </w:p>
    <w:tbl>
      <w:tblPr>
        <w:tblStyle w:val="Table20"/>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D2">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Graphics (Single)</w:t>
            </w:r>
          </w:p>
        </w:tc>
        <w:tc>
          <w:tcPr/>
          <w:p w:rsidR="00000000" w:rsidDel="00000000" w:rsidP="00000000" w:rsidRDefault="00000000" w:rsidRPr="00000000" w14:paraId="000000D4">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D5">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D6">
            <w:pPr>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1369565" cy="1321389"/>
                  <wp:effectExtent b="0" l="0" r="0" t="0"/>
                  <wp:docPr id="25" name="image19.png"/>
                  <a:graphic>
                    <a:graphicData uri="http://schemas.openxmlformats.org/drawingml/2006/picture">
                      <pic:pic>
                        <pic:nvPicPr>
                          <pic:cNvPr id="0" name="image19.png"/>
                          <pic:cNvPicPr preferRelativeResize="0"/>
                        </pic:nvPicPr>
                        <pic:blipFill>
                          <a:blip r:embed="rId52"/>
                          <a:srcRect b="1793" l="0" r="0" t="1793"/>
                          <a:stretch>
                            <a:fillRect/>
                          </a:stretch>
                        </pic:blipFill>
                        <pic:spPr>
                          <a:xfrm>
                            <a:off x="0" y="0"/>
                            <a:ext cx="1369565" cy="1321389"/>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1395413" cy="1337270"/>
                  <wp:effectExtent b="0" l="0" r="0" t="0"/>
                  <wp:docPr id="4" name="image11.png"/>
                  <a:graphic>
                    <a:graphicData uri="http://schemas.openxmlformats.org/drawingml/2006/picture">
                      <pic:pic>
                        <pic:nvPicPr>
                          <pic:cNvPr id="0" name="image11.png"/>
                          <pic:cNvPicPr preferRelativeResize="0"/>
                        </pic:nvPicPr>
                        <pic:blipFill>
                          <a:blip r:embed="rId53"/>
                          <a:srcRect b="1793" l="0" r="0" t="1793"/>
                          <a:stretch>
                            <a:fillRect/>
                          </a:stretch>
                        </pic:blipFill>
                        <pic:spPr>
                          <a:xfrm>
                            <a:off x="0" y="0"/>
                            <a:ext cx="1395413" cy="133727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D9">
            <w:pPr>
              <w:rPr>
                <w:rFonts w:ascii="Montserrat" w:cs="Montserrat" w:eastAsia="Montserrat" w:hAnsi="Montserrat"/>
                <w:b w:val="1"/>
              </w:rPr>
            </w:pPr>
            <w:r w:rsidDel="00000000" w:rsidR="00000000" w:rsidRPr="00000000">
              <w:rPr>
                <w:rFonts w:ascii="Montserrat" w:cs="Montserrat" w:eastAsia="Montserrat" w:hAnsi="Montserrat"/>
                <w:rtl w:val="0"/>
              </w:rPr>
              <w:t xml:space="preserve">Ice and snow, take it slow. Clean off your vehicle before driving. Keep it slow, and don’t use cruise control. Leave extra distance between vehicles.</w:t>
            </w:r>
            <w:r w:rsidDel="00000000" w:rsidR="00000000" w:rsidRPr="00000000">
              <w:rPr>
                <w:rtl w:val="0"/>
              </w:rPr>
            </w:r>
          </w:p>
        </w:tc>
        <w:tc>
          <w:tcPr/>
          <w:p w:rsidR="00000000" w:rsidDel="00000000" w:rsidP="00000000" w:rsidRDefault="00000000" w:rsidRPr="00000000" w14:paraId="000000DA">
            <w:pPr>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DB">
      <w:pPr>
        <w:pStyle w:val="Heading2"/>
        <w:rPr>
          <w:rFonts w:ascii="Montserrat" w:cs="Montserrat" w:eastAsia="Montserrat" w:hAnsi="Montserrat"/>
        </w:rPr>
      </w:pPr>
      <w:bookmarkStart w:colFirst="0" w:colLast="0" w:name="_sc3pmoypmrhk" w:id="16"/>
      <w:bookmarkEnd w:id="16"/>
      <w:r w:rsidDel="00000000" w:rsidR="00000000" w:rsidRPr="00000000">
        <w:rPr>
          <w:rtl w:val="0"/>
        </w:rPr>
      </w:r>
    </w:p>
    <w:p w:rsidR="00000000" w:rsidDel="00000000" w:rsidP="00000000" w:rsidRDefault="00000000" w:rsidRPr="00000000" w14:paraId="000000DC">
      <w:pPr>
        <w:pStyle w:val="Heading2"/>
        <w:rPr>
          <w:rFonts w:ascii="Montserrat" w:cs="Montserrat" w:eastAsia="Montserrat" w:hAnsi="Montserrat"/>
          <w:b w:val="1"/>
          <w:sz w:val="24"/>
          <w:szCs w:val="24"/>
        </w:rPr>
      </w:pPr>
      <w:bookmarkStart w:colFirst="0" w:colLast="0" w:name="_xou3flpf5sr9" w:id="17"/>
      <w:bookmarkEnd w:id="17"/>
      <w:r w:rsidDel="00000000" w:rsidR="00000000" w:rsidRPr="00000000">
        <w:br w:type="page"/>
      </w:r>
      <w:r w:rsidDel="00000000" w:rsidR="00000000" w:rsidRPr="00000000">
        <w:rPr>
          <w:rtl w:val="0"/>
        </w:rPr>
      </w:r>
    </w:p>
    <w:p w:rsidR="00000000" w:rsidDel="00000000" w:rsidP="00000000" w:rsidRDefault="00000000" w:rsidRPr="00000000" w14:paraId="000000DD">
      <w:pPr>
        <w:pStyle w:val="Heading2"/>
        <w:rPr>
          <w:rFonts w:ascii="Montserrat" w:cs="Montserrat" w:eastAsia="Montserrat" w:hAnsi="Montserrat"/>
          <w:b w:val="1"/>
          <w:sz w:val="24"/>
          <w:szCs w:val="24"/>
        </w:rPr>
      </w:pPr>
      <w:bookmarkStart w:colFirst="0" w:colLast="0" w:name="_vqk2wk6ltn2e" w:id="18"/>
      <w:bookmarkEnd w:id="18"/>
      <w:r w:rsidDel="00000000" w:rsidR="00000000" w:rsidRPr="00000000">
        <w:rPr>
          <w:rFonts w:ascii="Montserrat" w:cs="Montserrat" w:eastAsia="Montserrat" w:hAnsi="Montserrat"/>
          <w:b w:val="1"/>
          <w:sz w:val="24"/>
          <w:szCs w:val="24"/>
          <w:rtl w:val="0"/>
        </w:rPr>
        <w:t xml:space="preserve">Social Media Copy</w:t>
      </w:r>
    </w:p>
    <w:p w:rsidR="00000000" w:rsidDel="00000000" w:rsidP="00000000" w:rsidRDefault="00000000" w:rsidRPr="00000000" w14:paraId="000000DE">
      <w:pPr>
        <w:pStyle w:val="Heading3"/>
        <w:rPr>
          <w:rFonts w:ascii="Montserrat" w:cs="Montserrat" w:eastAsia="Montserrat" w:hAnsi="Montserrat"/>
          <w:b w:val="1"/>
          <w:i w:val="1"/>
          <w:color w:val="000000"/>
          <w:sz w:val="22"/>
          <w:szCs w:val="22"/>
        </w:rPr>
      </w:pPr>
      <w:bookmarkStart w:colFirst="0" w:colLast="0" w:name="_h7o2p991xy99" w:id="19"/>
      <w:bookmarkEnd w:id="19"/>
      <w:r w:rsidDel="00000000" w:rsidR="00000000" w:rsidRPr="00000000">
        <w:rPr>
          <w:rFonts w:ascii="Montserrat" w:cs="Montserrat" w:eastAsia="Montserrat" w:hAnsi="Montserrat"/>
          <w:b w:val="1"/>
          <w:i w:val="1"/>
          <w:color w:val="000000"/>
          <w:sz w:val="22"/>
          <w:szCs w:val="22"/>
          <w:rtl w:val="0"/>
        </w:rPr>
        <w:t xml:space="preserve">Driving</w:t>
      </w:r>
    </w:p>
    <w:p w:rsidR="00000000" w:rsidDel="00000000" w:rsidP="00000000" w:rsidRDefault="00000000" w:rsidRPr="00000000" w14:paraId="000000DF">
      <w:pPr>
        <w:rPr>
          <w:rFonts w:ascii="Montserrat" w:cs="Montserrat" w:eastAsia="Montserrat" w:hAnsi="Montserrat"/>
        </w:rPr>
      </w:pPr>
      <w:r w:rsidDel="00000000" w:rsidR="00000000" w:rsidRPr="00000000">
        <w:rPr>
          <w:rtl w:val="0"/>
        </w:rPr>
      </w:r>
    </w:p>
    <w:tbl>
      <w:tblPr>
        <w:tblStyle w:val="Table21"/>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700"/>
        <w:tblGridChange w:id="0">
          <w:tblGrid>
            <w:gridCol w:w="1425"/>
            <w:gridCol w:w="8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Winter driving can be hazardous. ⚠️ Slow down to keep yourself and everyone on the road safe. Remember, ice and snow, take it slow. Learn more: </w:t>
            </w:r>
            <w:hyperlink r:id="rId54">
              <w:r w:rsidDel="00000000" w:rsidR="00000000" w:rsidRPr="00000000">
                <w:rPr>
                  <w:rFonts w:ascii="Montserrat" w:cs="Montserrat" w:eastAsia="Montserrat" w:hAnsi="Montserrat"/>
                  <w:color w:val="1155cc"/>
                  <w:u w:val="single"/>
                  <w:rtl w:val="0"/>
                </w:rPr>
                <w:t xml:space="preserve">bit.ly/4qg5OWF</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E4">
      <w:pPr>
        <w:rPr>
          <w:rFonts w:ascii="Montserrat" w:cs="Montserrat" w:eastAsia="Montserrat" w:hAnsi="Montserrat"/>
          <w:b w:val="1"/>
        </w:rPr>
      </w:pPr>
      <w:r w:rsidDel="00000000" w:rsidR="00000000" w:rsidRPr="00000000">
        <w:rPr>
          <w:rtl w:val="0"/>
        </w:rPr>
      </w:r>
    </w:p>
    <w:tbl>
      <w:tblPr>
        <w:tblStyle w:val="Table22"/>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tl w:val="0"/>
              </w:rPr>
              <w:t xml:space="preserve">Bridges often freeze before roads. The open air beneath the bridge means the cold air surrounds the bridge both above and below. This freezes water on the road more quickly. Slow down to keep yourself and everyone on the road safe. Remember, ice and snow, take it slow. Learn more: </w:t>
            </w:r>
            <w:hyperlink r:id="rId55">
              <w:r w:rsidDel="00000000" w:rsidR="00000000" w:rsidRPr="00000000">
                <w:rPr>
                  <w:rFonts w:ascii="Montserrat" w:cs="Montserrat" w:eastAsia="Montserrat" w:hAnsi="Montserrat"/>
                  <w:color w:val="1155cc"/>
                  <w:u w:val="single"/>
                  <w:rtl w:val="0"/>
                </w:rPr>
                <w:t xml:space="preserve">bit.ly/4qg5OWF</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E9">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EA">
      <w:pPr>
        <w:pStyle w:val="Heading3"/>
        <w:rPr>
          <w:rFonts w:ascii="Montserrat" w:cs="Montserrat" w:eastAsia="Montserrat" w:hAnsi="Montserrat"/>
          <w:b w:val="1"/>
        </w:rPr>
      </w:pPr>
      <w:bookmarkStart w:colFirst="0" w:colLast="0" w:name="_3ge80jg642wp" w:id="20"/>
      <w:bookmarkEnd w:id="20"/>
      <w:r w:rsidDel="00000000" w:rsidR="00000000" w:rsidRPr="00000000">
        <w:rPr>
          <w:rFonts w:ascii="Montserrat" w:cs="Montserrat" w:eastAsia="Montserrat" w:hAnsi="Montserrat"/>
          <w:b w:val="1"/>
          <w:i w:val="1"/>
          <w:color w:val="000000"/>
          <w:sz w:val="22"/>
          <w:szCs w:val="22"/>
          <w:rtl w:val="0"/>
        </w:rPr>
        <w:t xml:space="preserve">Vehicle Emergency Kit</w:t>
      </w:r>
      <w:r w:rsidDel="00000000" w:rsidR="00000000" w:rsidRPr="00000000">
        <w:rPr>
          <w:rtl w:val="0"/>
        </w:rPr>
      </w:r>
    </w:p>
    <w:tbl>
      <w:tblPr>
        <w:tblStyle w:val="Table23"/>
        <w:tblW w:w="101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8685"/>
        <w:tblGridChange w:id="0">
          <w:tblGrid>
            <w:gridCol w:w="1425"/>
            <w:gridCol w:w="86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Pack a fully stocked emergency kit before you hit the road for a </w:t>
            </w:r>
            <w:r w:rsidDel="00000000" w:rsidR="00000000" w:rsidRPr="00000000">
              <w:rPr>
                <w:rFonts w:ascii="Montserrat" w:cs="Montserrat" w:eastAsia="Montserrat" w:hAnsi="Montserrat"/>
                <w:rtl w:val="0"/>
              </w:rPr>
              <w:t xml:space="preserve">cold-weather</w:t>
            </w:r>
            <w:r w:rsidDel="00000000" w:rsidR="00000000" w:rsidRPr="00000000">
              <w:rPr>
                <w:rFonts w:ascii="Montserrat" w:cs="Montserrat" w:eastAsia="Montserrat" w:hAnsi="Montserrat"/>
                <w:rtl w:val="0"/>
              </w:rPr>
              <w:t xml:space="preserve"> trip</w:t>
            </w:r>
            <w:r w:rsidDel="00000000" w:rsidR="00000000" w:rsidRPr="00000000">
              <w:rPr>
                <w:rFonts w:ascii="Montserrat" w:cs="Montserrat" w:eastAsia="Montserrat" w:hAnsi="Montserrat"/>
                <w:rtl w:val="0"/>
              </w:rPr>
              <w:t xml:space="preserve"> in case your car breaks down.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E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F0">
      <w:pPr>
        <w:pStyle w:val="Heading2"/>
        <w:rPr>
          <w:rFonts w:ascii="Montserrat" w:cs="Montserrat" w:eastAsia="Montserrat" w:hAnsi="Montserrat"/>
          <w:i w:val="1"/>
          <w:sz w:val="24"/>
          <w:szCs w:val="24"/>
        </w:rPr>
      </w:pPr>
      <w:bookmarkStart w:colFirst="0" w:colLast="0" w:name="_88z0s3xzmxnp" w:id="21"/>
      <w:bookmarkEnd w:id="21"/>
      <w:r w:rsidDel="00000000" w:rsidR="00000000" w:rsidRPr="00000000">
        <w:rPr>
          <w:rtl w:val="0"/>
        </w:rPr>
      </w:r>
    </w:p>
    <w:p w:rsidR="00000000" w:rsidDel="00000000" w:rsidP="00000000" w:rsidRDefault="00000000" w:rsidRPr="00000000" w14:paraId="000000F1">
      <w:pPr>
        <w:pStyle w:val="Heading1"/>
        <w:tabs>
          <w:tab w:val="left" w:leader="none" w:pos="990"/>
        </w:tabs>
        <w:rPr>
          <w:rFonts w:ascii="Montserrat" w:cs="Montserrat" w:eastAsia="Montserrat" w:hAnsi="Montserrat"/>
          <w:b w:val="1"/>
          <w:sz w:val="28"/>
          <w:szCs w:val="28"/>
        </w:rPr>
      </w:pPr>
      <w:bookmarkStart w:colFirst="0" w:colLast="0" w:name="_mvzd5ubuvj62" w:id="22"/>
      <w:bookmarkEnd w:id="22"/>
      <w:r w:rsidDel="00000000" w:rsidR="00000000" w:rsidRPr="00000000">
        <w:br w:type="page"/>
      </w:r>
      <w:r w:rsidDel="00000000" w:rsidR="00000000" w:rsidRPr="00000000">
        <w:rPr>
          <w:rtl w:val="0"/>
        </w:rPr>
      </w:r>
    </w:p>
    <w:p w:rsidR="00000000" w:rsidDel="00000000" w:rsidP="00000000" w:rsidRDefault="00000000" w:rsidRPr="00000000" w14:paraId="000000F2">
      <w:pPr>
        <w:pStyle w:val="Heading1"/>
        <w:tabs>
          <w:tab w:val="left" w:leader="none" w:pos="990"/>
        </w:tabs>
        <w:rPr>
          <w:rFonts w:ascii="Montserrat" w:cs="Montserrat" w:eastAsia="Montserrat" w:hAnsi="Montserrat"/>
          <w:b w:val="1"/>
          <w:sz w:val="28"/>
          <w:szCs w:val="28"/>
        </w:rPr>
      </w:pPr>
      <w:bookmarkStart w:colFirst="0" w:colLast="0" w:name="_ima7tb9u5qnf" w:id="23"/>
      <w:bookmarkEnd w:id="23"/>
      <w:r w:rsidDel="00000000" w:rsidR="00000000" w:rsidRPr="00000000">
        <w:rPr>
          <w:rFonts w:ascii="Montserrat" w:cs="Montserrat" w:eastAsia="Montserrat" w:hAnsi="Montserrat"/>
          <w:b w:val="1"/>
          <w:sz w:val="28"/>
          <w:szCs w:val="28"/>
          <w:rtl w:val="0"/>
        </w:rPr>
        <w:t xml:space="preserve">Winter Home Safety</w:t>
      </w:r>
    </w:p>
    <w:p w:rsidR="00000000" w:rsidDel="00000000" w:rsidP="00000000" w:rsidRDefault="00000000" w:rsidRPr="00000000" w14:paraId="000000F3">
      <w:pPr>
        <w:pStyle w:val="Heading2"/>
        <w:rPr>
          <w:rFonts w:ascii="Montserrat" w:cs="Montserrat" w:eastAsia="Montserrat" w:hAnsi="Montserrat"/>
          <w:b w:val="1"/>
          <w:sz w:val="24"/>
          <w:szCs w:val="24"/>
        </w:rPr>
      </w:pPr>
      <w:bookmarkStart w:colFirst="0" w:colLast="0" w:name="_8y85cyqfv9dy" w:id="24"/>
      <w:bookmarkEnd w:id="24"/>
      <w:r w:rsidDel="00000000" w:rsidR="00000000" w:rsidRPr="00000000">
        <w:rPr>
          <w:rFonts w:ascii="Montserrat" w:cs="Montserrat" w:eastAsia="Montserrat" w:hAnsi="Montserrat"/>
          <w:b w:val="1"/>
          <w:sz w:val="24"/>
          <w:szCs w:val="24"/>
          <w:rtl w:val="0"/>
        </w:rPr>
        <w:t xml:space="preserve">Graphics and Alt Text </w:t>
      </w:r>
    </w:p>
    <w:p w:rsidR="00000000" w:rsidDel="00000000" w:rsidP="00000000" w:rsidRDefault="00000000" w:rsidRPr="00000000" w14:paraId="000000F4">
      <w:pPr>
        <w:rPr>
          <w:rFonts w:ascii="Montserrat" w:cs="Montserrat" w:eastAsia="Montserrat" w:hAnsi="Montserrat"/>
          <w:i w:val="1"/>
        </w:rPr>
      </w:pPr>
      <w:r w:rsidDel="00000000" w:rsidR="00000000" w:rsidRPr="00000000">
        <w:rPr>
          <w:rFonts w:ascii="Montserrat" w:cs="Montserrat" w:eastAsia="Montserrat" w:hAnsi="Montserrat"/>
          <w:i w:val="1"/>
          <w:rtl w:val="0"/>
        </w:rPr>
        <w:t xml:space="preserve">Please note that alt text is an accessibility feature, not a caption. </w:t>
      </w:r>
      <w:hyperlink r:id="rId56">
        <w:r w:rsidDel="00000000" w:rsidR="00000000" w:rsidRPr="00000000">
          <w:rPr>
            <w:rFonts w:ascii="Montserrat" w:cs="Montserrat" w:eastAsia="Montserrat" w:hAnsi="Montserrat"/>
            <w:i w:val="1"/>
            <w:color w:val="1155cc"/>
            <w:u w:val="single"/>
            <w:rtl w:val="0"/>
          </w:rPr>
          <w:t xml:space="preserve">Learn about alt text here.</w:t>
        </w:r>
      </w:hyperlink>
      <w:r w:rsidDel="00000000" w:rsidR="00000000" w:rsidRPr="00000000">
        <w:rPr>
          <w:rFonts w:ascii="Montserrat" w:cs="Montserrat" w:eastAsia="Montserrat" w:hAnsi="Montserrat"/>
          <w:i w:val="1"/>
          <w:rtl w:val="0"/>
        </w:rPr>
        <w:t xml:space="preserve"> Caption copy is provided in the section below these graphics and alt text. </w:t>
      </w:r>
    </w:p>
    <w:p w:rsidR="00000000" w:rsidDel="00000000" w:rsidP="00000000" w:rsidRDefault="00000000" w:rsidRPr="00000000" w14:paraId="000000F5">
      <w:pPr>
        <w:rPr>
          <w:rFonts w:ascii="Montserrat" w:cs="Montserrat" w:eastAsia="Montserrat" w:hAnsi="Montserrat"/>
          <w:b w:val="1"/>
        </w:rPr>
      </w:pPr>
      <w:r w:rsidDel="00000000" w:rsidR="00000000" w:rsidRPr="00000000">
        <w:rPr>
          <w:rtl w:val="0"/>
        </w:rPr>
      </w:r>
    </w:p>
    <w:tbl>
      <w:tblPr>
        <w:tblStyle w:val="Table24"/>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65"/>
        <w:gridCol w:w="3360"/>
        <w:gridCol w:w="3570"/>
        <w:tblGridChange w:id="0">
          <w:tblGrid>
            <w:gridCol w:w="930"/>
            <w:gridCol w:w="2265"/>
            <w:gridCol w:w="3360"/>
            <w:gridCol w:w="3570"/>
          </w:tblGrid>
        </w:tblGridChange>
      </w:tblGrid>
      <w:tr>
        <w:trPr>
          <w:cantSplit w:val="0"/>
          <w:trHeight w:val="480" w:hRule="atLeast"/>
          <w:tblHeader w:val="0"/>
        </w:trPr>
        <w:tc>
          <w:tcPr>
            <w:gridSpan w:val="2"/>
          </w:tcPr>
          <w:p w:rsidR="00000000" w:rsidDel="00000000" w:rsidP="00000000" w:rsidRDefault="00000000" w:rsidRPr="00000000" w14:paraId="000000F6">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0F8">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0F9">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0FA">
            <w:pP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1895475" cy="1828800"/>
                  <wp:effectExtent b="0" l="0" r="0" t="0"/>
                  <wp:docPr id="11" name="image7.png"/>
                  <a:graphic>
                    <a:graphicData uri="http://schemas.openxmlformats.org/drawingml/2006/picture">
                      <pic:pic>
                        <pic:nvPicPr>
                          <pic:cNvPr id="0" name="image7.png"/>
                          <pic:cNvPicPr preferRelativeResize="0"/>
                        </pic:nvPicPr>
                        <pic:blipFill>
                          <a:blip r:embed="rId57"/>
                          <a:srcRect b="1758" l="0" r="0" t="1758"/>
                          <a:stretch>
                            <a:fillRect/>
                          </a:stretch>
                        </pic:blipFill>
                        <pic:spPr>
                          <a:xfrm>
                            <a:off x="0" y="0"/>
                            <a:ext cx="1895475" cy="1828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FC">
            <w:pPr>
              <w:rPr>
                <w:rFonts w:ascii="Montserrat" w:cs="Montserrat" w:eastAsia="Montserrat" w:hAnsi="Montserrat"/>
              </w:rPr>
            </w:pPr>
            <w:r w:rsidDel="00000000" w:rsidR="00000000" w:rsidRPr="00000000">
              <w:rPr>
                <w:rFonts w:ascii="Montserrat" w:cs="Montserrat" w:eastAsia="Montserrat" w:hAnsi="Montserrat"/>
                <w:rtl w:val="0"/>
              </w:rPr>
              <w:t xml:space="preserve">Heating is the second leading cause of residential building fires. Source: United States Fire Administration.</w:t>
            </w:r>
          </w:p>
        </w:tc>
        <w:tc>
          <w:tcPr/>
          <w:p w:rsidR="00000000" w:rsidDel="00000000" w:rsidP="00000000" w:rsidRDefault="00000000" w:rsidRPr="00000000" w14:paraId="000000FD">
            <w:pPr>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FE">
      <w:pPr>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FF">
      <w:pPr>
        <w:rPr>
          <w:rFonts w:ascii="Montserrat" w:cs="Montserrat" w:eastAsia="Montserrat" w:hAnsi="Montserrat"/>
          <w:b w:val="1"/>
        </w:rPr>
      </w:pPr>
      <w:r w:rsidDel="00000000" w:rsidR="00000000" w:rsidRPr="00000000">
        <w:rPr>
          <w:rtl w:val="0"/>
        </w:rPr>
      </w:r>
    </w:p>
    <w:tbl>
      <w:tblPr>
        <w:tblStyle w:val="Table25"/>
        <w:tblW w:w="101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2295"/>
        <w:gridCol w:w="3315"/>
        <w:gridCol w:w="3585"/>
        <w:tblGridChange w:id="0">
          <w:tblGrid>
            <w:gridCol w:w="930"/>
            <w:gridCol w:w="2295"/>
            <w:gridCol w:w="3315"/>
            <w:gridCol w:w="3585"/>
          </w:tblGrid>
        </w:tblGridChange>
      </w:tblGrid>
      <w:tr>
        <w:trPr>
          <w:cantSplit w:val="0"/>
          <w:trHeight w:val="480" w:hRule="atLeast"/>
          <w:tblHeader w:val="0"/>
        </w:trPr>
        <w:tc>
          <w:tcPr>
            <w:gridSpan w:val="2"/>
          </w:tcPr>
          <w:p w:rsidR="00000000" w:rsidDel="00000000" w:rsidP="00000000" w:rsidRDefault="00000000" w:rsidRPr="00000000" w14:paraId="00000100">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Graphic (Single)</w:t>
            </w:r>
          </w:p>
        </w:tc>
        <w:tc>
          <w:tcPr/>
          <w:p w:rsidR="00000000" w:rsidDel="00000000" w:rsidP="00000000" w:rsidRDefault="00000000" w:rsidRPr="00000000" w14:paraId="00000102">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English Alt Text</w:t>
            </w:r>
          </w:p>
        </w:tc>
        <w:tc>
          <w:tcPr/>
          <w:p w:rsidR="00000000" w:rsidDel="00000000" w:rsidP="00000000" w:rsidRDefault="00000000" w:rsidRPr="00000000" w14:paraId="00000103">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Spanish Alt Text</w:t>
            </w:r>
          </w:p>
        </w:tc>
      </w:tr>
      <w:tr>
        <w:trPr>
          <w:cantSplit w:val="0"/>
          <w:trHeight w:val="480" w:hRule="atLeast"/>
          <w:tblHeader w:val="0"/>
        </w:trPr>
        <w:tc>
          <w:tcPr>
            <w:gridSpan w:val="2"/>
          </w:tcPr>
          <w:p w:rsidR="00000000" w:rsidDel="00000000" w:rsidP="00000000" w:rsidRDefault="00000000" w:rsidRPr="00000000" w14:paraId="00000104">
            <w:pP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1895475" cy="1828800"/>
                  <wp:effectExtent b="0" l="0" r="0" t="0"/>
                  <wp:docPr id="26" name="image18.png"/>
                  <a:graphic>
                    <a:graphicData uri="http://schemas.openxmlformats.org/drawingml/2006/picture">
                      <pic:pic>
                        <pic:nvPicPr>
                          <pic:cNvPr id="0" name="image18.png"/>
                          <pic:cNvPicPr preferRelativeResize="0"/>
                        </pic:nvPicPr>
                        <pic:blipFill>
                          <a:blip r:embed="rId58"/>
                          <a:srcRect b="1758" l="0" r="0" t="1758"/>
                          <a:stretch>
                            <a:fillRect/>
                          </a:stretch>
                        </pic:blipFill>
                        <pic:spPr>
                          <a:xfrm>
                            <a:off x="0" y="0"/>
                            <a:ext cx="1895475" cy="1828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06">
            <w:pPr>
              <w:rPr>
                <w:rFonts w:ascii="Montserrat" w:cs="Montserrat" w:eastAsia="Montserrat" w:hAnsi="Montserrat"/>
                <w:b w:val="1"/>
              </w:rPr>
            </w:pPr>
            <w:r w:rsidDel="00000000" w:rsidR="00000000" w:rsidRPr="00000000">
              <w:rPr>
                <w:rFonts w:ascii="Montserrat" w:cs="Montserrat" w:eastAsia="Montserrat" w:hAnsi="Montserrat"/>
                <w:rtl w:val="0"/>
              </w:rPr>
              <w:t xml:space="preserve">Take steps to prevent carbon monoxide poisoning. Install and test your carbon monoxide alarms. Never leave a car running in a garage even with the door open. Never bring a charcoal grill into the house or garage for heating or cooking. Ensure appliances have adequate ventilation.</w:t>
            </w:r>
            <w:r w:rsidDel="00000000" w:rsidR="00000000" w:rsidRPr="00000000">
              <w:rPr>
                <w:rtl w:val="0"/>
              </w:rPr>
            </w:r>
          </w:p>
        </w:tc>
        <w:tc>
          <w:tcPr/>
          <w:p w:rsidR="00000000" w:rsidDel="00000000" w:rsidP="00000000" w:rsidRDefault="00000000" w:rsidRPr="00000000" w14:paraId="00000107">
            <w:pPr>
              <w:rPr>
                <w:rFonts w:ascii="Montserrat" w:cs="Montserrat" w:eastAsia="Montserrat" w:hAnsi="Montserrat"/>
                <w:b w:val="1"/>
              </w:rPr>
            </w:pPr>
            <w:r w:rsidDel="00000000" w:rsidR="00000000" w:rsidRPr="00000000">
              <w:rPr>
                <w:rtl w:val="0"/>
              </w:rPr>
            </w:r>
          </w:p>
        </w:tc>
      </w:tr>
    </w:tbl>
    <w:p w:rsidR="00000000" w:rsidDel="00000000" w:rsidP="00000000" w:rsidRDefault="00000000" w:rsidRPr="00000000" w14:paraId="00000108">
      <w:pPr>
        <w:pStyle w:val="Heading2"/>
        <w:rPr>
          <w:rFonts w:ascii="Montserrat" w:cs="Montserrat" w:eastAsia="Montserrat" w:hAnsi="Montserrat"/>
          <w:b w:val="1"/>
          <w:sz w:val="24"/>
          <w:szCs w:val="24"/>
        </w:rPr>
      </w:pPr>
      <w:bookmarkStart w:colFirst="0" w:colLast="0" w:name="_lxlu2bfbftyj" w:id="25"/>
      <w:bookmarkEnd w:id="25"/>
      <w:r w:rsidDel="00000000" w:rsidR="00000000" w:rsidRPr="00000000">
        <w:rPr>
          <w:rFonts w:ascii="Montserrat" w:cs="Montserrat" w:eastAsia="Montserrat" w:hAnsi="Montserrat"/>
          <w:b w:val="1"/>
          <w:sz w:val="24"/>
          <w:szCs w:val="24"/>
          <w:rtl w:val="0"/>
        </w:rPr>
        <w:t xml:space="preserve">Social Media Copy</w:t>
      </w:r>
    </w:p>
    <w:tbl>
      <w:tblPr>
        <w:tblStyle w:val="Table2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Electric space heaters can be a great </w:t>
            </w:r>
            <w:r w:rsidDel="00000000" w:rsidR="00000000" w:rsidRPr="00000000">
              <w:rPr>
                <w:rFonts w:ascii="Montserrat" w:cs="Montserrat" w:eastAsia="Montserrat" w:hAnsi="Montserrat"/>
                <w:rtl w:val="0"/>
              </w:rPr>
              <w:t xml:space="preserve">heat source</w:t>
            </w:r>
            <w:r w:rsidDel="00000000" w:rsidR="00000000" w:rsidRPr="00000000">
              <w:rPr>
                <w:rFonts w:ascii="Montserrat" w:cs="Montserrat" w:eastAsia="Montserrat" w:hAnsi="Montserrat"/>
                <w:rtl w:val="0"/>
              </w:rPr>
              <w:t xml:space="preserve"> for your home, but can also pose a fire hazard if not used properly.</w:t>
            </w:r>
          </w:p>
          <w:p w:rsidR="00000000" w:rsidDel="00000000" w:rsidP="00000000" w:rsidRDefault="00000000" w:rsidRPr="00000000" w14:paraId="0000010B">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🔌Never leave a space heater unattended.</w:t>
            </w:r>
          </w:p>
          <w:p w:rsidR="00000000" w:rsidDel="00000000" w:rsidP="00000000" w:rsidRDefault="00000000" w:rsidRPr="00000000" w14:paraId="0000010C">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🔥Keep heaters at least 3 feet away from anything flammable.</w:t>
            </w:r>
          </w:p>
          <w:p w:rsidR="00000000" w:rsidDel="00000000" w:rsidP="00000000" w:rsidRDefault="00000000" w:rsidRPr="00000000" w14:paraId="0000010D">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w:t>
            </w:r>
            <w:hyperlink r:id="rId59">
              <w:r w:rsidDel="00000000" w:rsidR="00000000" w:rsidRPr="00000000">
                <w:rPr>
                  <w:rFonts w:ascii="Montserrat" w:cs="Montserrat" w:eastAsia="Montserrat" w:hAnsi="Montserrat"/>
                  <w:color w:val="1155cc"/>
                  <w:u w:val="single"/>
                  <w:rtl w:val="0"/>
                </w:rPr>
                <w:t xml:space="preserve">bit.ly/3WcyAcX</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110">
      <w:pPr>
        <w:rPr>
          <w:rFonts w:ascii="Montserrat" w:cs="Montserrat" w:eastAsia="Montserrat" w:hAnsi="Montserrat"/>
          <w:b w:val="1"/>
        </w:rPr>
      </w:pPr>
      <w:r w:rsidDel="00000000" w:rsidR="00000000" w:rsidRPr="00000000">
        <w:rPr>
          <w:rtl w:val="0"/>
        </w:rPr>
      </w:r>
    </w:p>
    <w:tbl>
      <w:tblPr>
        <w:tblStyle w:val="Table2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Carbon Monoxide (CO) is a colorless, odorless gas that can be harmful or fatal when inhaled in closed spaces. Follow these tips to prevent carbon monoxide poisoning: </w:t>
            </w:r>
            <w:hyperlink r:id="rId60">
              <w:r w:rsidDel="00000000" w:rsidR="00000000" w:rsidRPr="00000000">
                <w:rPr>
                  <w:rFonts w:ascii="Montserrat" w:cs="Montserrat" w:eastAsia="Montserrat" w:hAnsi="Montserrat"/>
                  <w:color w:val="1155cc"/>
                  <w:u w:val="single"/>
                  <w:rtl w:val="0"/>
                </w:rPr>
                <w:t xml:space="preserve">bit.ly/4hbHUaC</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115">
      <w:pPr>
        <w:keepNext w:val="0"/>
        <w:keepLines w:val="0"/>
        <w:spacing w:after="0" w:before="0" w:line="276"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116">
      <w:pPr>
        <w:pStyle w:val="Heading1"/>
        <w:keepNext w:val="0"/>
        <w:keepLines w:val="0"/>
        <w:spacing w:after="0" w:before="0" w:line="276" w:lineRule="auto"/>
        <w:rPr>
          <w:rFonts w:ascii="Montserrat" w:cs="Montserrat" w:eastAsia="Montserrat" w:hAnsi="Montserrat"/>
          <w:sz w:val="28"/>
          <w:szCs w:val="28"/>
          <w:highlight w:val="yellow"/>
        </w:rPr>
      </w:pPr>
      <w:bookmarkStart w:colFirst="0" w:colLast="0" w:name="_prz0qqx8owb5" w:id="26"/>
      <w:bookmarkEnd w:id="26"/>
      <w:r w:rsidDel="00000000" w:rsidR="00000000" w:rsidRPr="00000000">
        <w:rPr>
          <w:rFonts w:ascii="Montserrat" w:cs="Montserrat" w:eastAsia="Montserrat" w:hAnsi="Montserrat"/>
          <w:b w:val="1"/>
          <w:sz w:val="28"/>
          <w:szCs w:val="28"/>
          <w:rtl w:val="0"/>
        </w:rPr>
        <w:t xml:space="preserve">Print Materials</w:t>
      </w:r>
      <w:r w:rsidDel="00000000" w:rsidR="00000000" w:rsidRPr="00000000">
        <w:rPr>
          <w:rtl w:val="0"/>
        </w:rPr>
      </w:r>
    </w:p>
    <w:tbl>
      <w:tblPr>
        <w:tblStyle w:val="Table28"/>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405"/>
        <w:gridCol w:w="5955"/>
        <w:tblGridChange w:id="0">
          <w:tblGrid>
            <w:gridCol w:w="3405"/>
            <w:gridCol w:w="595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7">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Cold Weather Health Issues and Concerns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8" name="image3.jpg"/>
                  <a:graphic>
                    <a:graphicData uri="http://schemas.openxmlformats.org/drawingml/2006/picture">
                      <pic:pic>
                        <pic:nvPicPr>
                          <pic:cNvPr id="0" name="image3.jpg"/>
                          <pic:cNvPicPr preferRelativeResize="0"/>
                        </pic:nvPicPr>
                        <pic:blipFill>
                          <a:blip r:embed="rId61"/>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spacing w:after="200" w:line="276" w:lineRule="auto"/>
              <w:rPr>
                <w:rFonts w:ascii="Montserrat" w:cs="Montserrat" w:eastAsia="Montserrat" w:hAnsi="Montserrat"/>
              </w:rPr>
            </w:pPr>
            <w:hyperlink r:id="rId62">
              <w:r w:rsidDel="00000000" w:rsidR="00000000" w:rsidRPr="00000000">
                <w:rPr>
                  <w:rFonts w:ascii="Montserrat" w:cs="Montserrat" w:eastAsia="Montserrat" w:hAnsi="Montserrat"/>
                  <w:b w:val="1"/>
                  <w:color w:val="1155cc"/>
                  <w:u w:val="single"/>
                  <w:rtl w:val="0"/>
                </w:rPr>
                <w:t xml:space="preserve">English Factsheet</w:t>
              </w:r>
            </w:hyperlink>
            <w:r w:rsidDel="00000000" w:rsidR="00000000" w:rsidRPr="00000000">
              <w:rPr>
                <w:rFonts w:ascii="Montserrat" w:cs="Montserrat" w:eastAsia="Montserrat" w:hAnsi="Montserrat"/>
                <w:b w:val="1"/>
                <w:highlight w:val="yellow"/>
                <w:rtl w:val="0"/>
              </w:rPr>
              <w:br w:type="textWrapping"/>
            </w:r>
            <w:hyperlink r:id="rId63">
              <w:r w:rsidDel="00000000" w:rsidR="00000000" w:rsidRPr="00000000">
                <w:rPr>
                  <w:rFonts w:ascii="Montserrat" w:cs="Montserrat" w:eastAsia="Montserrat" w:hAnsi="Montserrat"/>
                  <w:b w:val="1"/>
                  <w:color w:val="1155cc"/>
                  <w:u w:val="single"/>
                  <w:rtl w:val="0"/>
                </w:rPr>
                <w:t xml:space="preserve">Spanish Factsheet</w:t>
              </w:r>
            </w:hyperlink>
            <w:r w:rsidDel="00000000" w:rsidR="00000000" w:rsidRPr="00000000">
              <w:rPr>
                <w:rtl w:val="0"/>
              </w:rPr>
            </w:r>
          </w:p>
        </w:tc>
      </w:tr>
    </w:tbl>
    <w:p w:rsidR="00000000" w:rsidDel="00000000" w:rsidP="00000000" w:rsidRDefault="00000000" w:rsidRPr="00000000" w14:paraId="0000011B">
      <w:pPr>
        <w:pStyle w:val="Heading1"/>
        <w:keepNext w:val="0"/>
        <w:keepLines w:val="0"/>
        <w:spacing w:after="0" w:before="0" w:line="276" w:lineRule="auto"/>
        <w:rPr>
          <w:rFonts w:ascii="Montserrat" w:cs="Montserrat" w:eastAsia="Montserrat" w:hAnsi="Montserrat"/>
          <w:highlight w:val="yellow"/>
        </w:rPr>
      </w:pPr>
      <w:bookmarkStart w:colFirst="0" w:colLast="0" w:name="_m5rx97jihzjd" w:id="27"/>
      <w:bookmarkEnd w:id="27"/>
      <w:r w:rsidDel="00000000" w:rsidR="00000000" w:rsidRPr="00000000">
        <w:rPr>
          <w:rtl w:val="0"/>
        </w:rPr>
      </w:r>
    </w:p>
    <w:tbl>
      <w:tblPr>
        <w:tblStyle w:val="Table29"/>
        <w:tblW w:w="705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525"/>
        <w:gridCol w:w="3525"/>
        <w:tblGridChange w:id="0">
          <w:tblGrid>
            <w:gridCol w:w="3525"/>
            <w:gridCol w:w="3525"/>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C">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Frostbite</w:t>
            </w:r>
          </w:p>
        </w:tc>
      </w:tr>
      <w:tr>
        <w:trPr>
          <w:cantSplit w:val="0"/>
          <w:trHeight w:val="2885.44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E">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27" name="image27.jpg"/>
                  <a:graphic>
                    <a:graphicData uri="http://schemas.openxmlformats.org/drawingml/2006/picture">
                      <pic:pic>
                        <pic:nvPicPr>
                          <pic:cNvPr id="0" name="image27.jpg"/>
                          <pic:cNvPicPr preferRelativeResize="0"/>
                        </pic:nvPicPr>
                        <pic:blipFill>
                          <a:blip r:embed="rId64"/>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spacing w:after="200" w:line="276" w:lineRule="auto"/>
              <w:rPr>
                <w:rFonts w:ascii="Montserrat" w:cs="Montserrat" w:eastAsia="Montserrat" w:hAnsi="Montserrat"/>
              </w:rPr>
            </w:pPr>
            <w:hyperlink r:id="rId65">
              <w:r w:rsidDel="00000000" w:rsidR="00000000" w:rsidRPr="00000000">
                <w:rPr>
                  <w:rFonts w:ascii="Montserrat" w:cs="Montserrat" w:eastAsia="Montserrat" w:hAnsi="Montserrat"/>
                  <w:b w:val="1"/>
                  <w:color w:val="1155cc"/>
                  <w:u w:val="single"/>
                  <w:rtl w:val="0"/>
                </w:rPr>
                <w:t xml:space="preserve">English Factsheet</w:t>
              </w:r>
            </w:hyperlink>
            <w:r w:rsidDel="00000000" w:rsidR="00000000" w:rsidRPr="00000000">
              <w:rPr>
                <w:rFonts w:ascii="Montserrat" w:cs="Montserrat" w:eastAsia="Montserrat" w:hAnsi="Montserrat"/>
                <w:b w:val="1"/>
                <w:rtl w:val="0"/>
              </w:rPr>
              <w:br w:type="textWrapping"/>
            </w:r>
            <w:hyperlink r:id="rId66">
              <w:r w:rsidDel="00000000" w:rsidR="00000000" w:rsidRPr="00000000">
                <w:rPr>
                  <w:rFonts w:ascii="Montserrat" w:cs="Montserrat" w:eastAsia="Montserrat" w:hAnsi="Montserrat"/>
                  <w:b w:val="1"/>
                  <w:color w:val="1155cc"/>
                  <w:u w:val="single"/>
                  <w:rtl w:val="0"/>
                </w:rPr>
                <w:t xml:space="preserve">Spanish Factsheet</w:t>
              </w:r>
            </w:hyperlink>
            <w:r w:rsidDel="00000000" w:rsidR="00000000" w:rsidRPr="00000000">
              <w:rPr>
                <w:rtl w:val="0"/>
              </w:rPr>
            </w:r>
          </w:p>
        </w:tc>
      </w:tr>
    </w:tbl>
    <w:p w:rsidR="00000000" w:rsidDel="00000000" w:rsidP="00000000" w:rsidRDefault="00000000" w:rsidRPr="00000000" w14:paraId="00000120">
      <w:pP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121">
      <w:pPr>
        <w:pStyle w:val="Heading1"/>
        <w:keepNext w:val="0"/>
        <w:keepLines w:val="0"/>
        <w:spacing w:after="0" w:before="0" w:line="276" w:lineRule="auto"/>
        <w:rPr>
          <w:rFonts w:ascii="Montserrat" w:cs="Montserrat" w:eastAsia="Montserrat" w:hAnsi="Montserrat"/>
          <w:highlight w:val="yellow"/>
        </w:rPr>
      </w:pPr>
      <w:bookmarkStart w:colFirst="0" w:colLast="0" w:name="_tlf1g0szaw2t" w:id="28"/>
      <w:bookmarkEnd w:id="28"/>
      <w:r w:rsidDel="00000000" w:rsidR="00000000" w:rsidRPr="00000000">
        <w:rPr>
          <w:rtl w:val="0"/>
        </w:rPr>
      </w:r>
    </w:p>
    <w:tbl>
      <w:tblPr>
        <w:tblStyle w:val="Table30"/>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660"/>
        <w:gridCol w:w="5700"/>
        <w:tblGridChange w:id="0">
          <w:tblGrid>
            <w:gridCol w:w="3660"/>
            <w:gridCol w:w="570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22">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Driving Tips for Extreme Cold Weather</w:t>
            </w:r>
          </w:p>
        </w:tc>
      </w:tr>
      <w:tr>
        <w:trPr>
          <w:cantSplit w:val="0"/>
          <w:trHeight w:val="2885.44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47850" cy="2388157"/>
                  <wp:effectExtent b="0" l="0" r="0" t="0"/>
                  <wp:docPr id="1" name="image4.jpg"/>
                  <a:graphic>
                    <a:graphicData uri="http://schemas.openxmlformats.org/drawingml/2006/picture">
                      <pic:pic>
                        <pic:nvPicPr>
                          <pic:cNvPr id="0" name="image4.jpg"/>
                          <pic:cNvPicPr preferRelativeResize="0"/>
                        </pic:nvPicPr>
                        <pic:blipFill>
                          <a:blip r:embed="rId67"/>
                          <a:srcRect b="52" l="0" r="0" t="52"/>
                          <a:stretch>
                            <a:fillRect/>
                          </a:stretch>
                        </pic:blipFill>
                        <pic:spPr>
                          <a:xfrm>
                            <a:off x="0" y="0"/>
                            <a:ext cx="1847850" cy="238815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spacing w:after="200" w:line="276" w:lineRule="auto"/>
              <w:rPr>
                <w:rFonts w:ascii="Montserrat" w:cs="Montserrat" w:eastAsia="Montserrat" w:hAnsi="Montserrat"/>
              </w:rPr>
            </w:pPr>
            <w:hyperlink r:id="rId68">
              <w:r w:rsidDel="00000000" w:rsidR="00000000" w:rsidRPr="00000000">
                <w:rPr>
                  <w:rFonts w:ascii="Montserrat" w:cs="Montserrat" w:eastAsia="Montserrat" w:hAnsi="Montserrat"/>
                  <w:b w:val="1"/>
                  <w:color w:val="1155cc"/>
                  <w:u w:val="single"/>
                  <w:rtl w:val="0"/>
                </w:rPr>
                <w:t xml:space="preserve">English Factsheet</w:t>
              </w:r>
            </w:hyperlink>
            <w:r w:rsidDel="00000000" w:rsidR="00000000" w:rsidRPr="00000000">
              <w:rPr>
                <w:rFonts w:ascii="Montserrat" w:cs="Montserrat" w:eastAsia="Montserrat" w:hAnsi="Montserrat"/>
                <w:b w:val="1"/>
                <w:highlight w:val="yellow"/>
                <w:rtl w:val="0"/>
              </w:rPr>
              <w:br w:type="textWrapping"/>
            </w:r>
            <w:hyperlink r:id="rId69">
              <w:r w:rsidDel="00000000" w:rsidR="00000000" w:rsidRPr="00000000">
                <w:rPr>
                  <w:rFonts w:ascii="Montserrat" w:cs="Montserrat" w:eastAsia="Montserrat" w:hAnsi="Montserrat"/>
                  <w:b w:val="1"/>
                  <w:color w:val="1155cc"/>
                  <w:u w:val="single"/>
                  <w:rtl w:val="0"/>
                </w:rPr>
                <w:t xml:space="preserve">Spanish Factsheet</w:t>
              </w:r>
            </w:hyperlink>
            <w:r w:rsidDel="00000000" w:rsidR="00000000" w:rsidRPr="00000000">
              <w:rPr>
                <w:rtl w:val="0"/>
              </w:rPr>
            </w:r>
          </w:p>
        </w:tc>
      </w:tr>
    </w:tbl>
    <w:p w:rsidR="00000000" w:rsidDel="00000000" w:rsidP="00000000" w:rsidRDefault="00000000" w:rsidRPr="00000000" w14:paraId="00000126">
      <w:pPr>
        <w:spacing w:line="276" w:lineRule="auto"/>
        <w:rPr>
          <w:rFonts w:ascii="Montserrat" w:cs="Montserrat" w:eastAsia="Montserrat" w:hAnsi="Montserrat"/>
        </w:rPr>
      </w:pPr>
      <w:r w:rsidDel="00000000" w:rsidR="00000000" w:rsidRPr="00000000">
        <w:rPr>
          <w:rtl w:val="0"/>
        </w:rPr>
      </w:r>
    </w:p>
    <w:sectPr>
      <w:type w:val="continuous"/>
      <w:pgSz w:h="15840" w:w="12240" w:orient="portrait"/>
      <w:pgMar w:bottom="1440" w:top="1440" w:left="1440" w:right="144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Melissa Stoker -MDH-" w:id="0" w:date="2025-10-29T15:23:11Z">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page needs a Spanish translation.</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9">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6"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bit.ly/3BRApFy" TargetMode="External"/><Relationship Id="rId42" Type="http://schemas.openxmlformats.org/officeDocument/2006/relationships/image" Target="media/image5.png"/><Relationship Id="rId41" Type="http://schemas.openxmlformats.org/officeDocument/2006/relationships/hyperlink" Target="https://youtu.be/rvRnyhq8voU" TargetMode="External"/><Relationship Id="rId44" Type="http://schemas.openxmlformats.org/officeDocument/2006/relationships/hyperlink" Target="http://bit.ly/4niKygf" TargetMode="External"/><Relationship Id="rId43" Type="http://schemas.openxmlformats.org/officeDocument/2006/relationships/image" Target="media/image15.png"/><Relationship Id="rId46" Type="http://schemas.openxmlformats.org/officeDocument/2006/relationships/hyperlink" Target="http://bit.ly/33OL6Hi" TargetMode="External"/><Relationship Id="rId45" Type="http://schemas.openxmlformats.org/officeDocument/2006/relationships/hyperlink" Target="http://bit.ly/33OL6Hi"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twitter.com/MDHealthDept" TargetMode="External"/><Relationship Id="rId48" Type="http://schemas.openxmlformats.org/officeDocument/2006/relationships/hyperlink" Target="http://bit.ly/4niKygf" TargetMode="External"/><Relationship Id="rId47" Type="http://schemas.openxmlformats.org/officeDocument/2006/relationships/hyperlink" Target="http://bit.ly/4nfhAxB" TargetMode="External"/><Relationship Id="rId49" Type="http://schemas.openxmlformats.org/officeDocument/2006/relationships/hyperlink" Target="http://bit.ly/4niKygf"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eader" Target="header1.xml"/><Relationship Id="rId8" Type="http://schemas.openxmlformats.org/officeDocument/2006/relationships/footer" Target="footer1.xml"/><Relationship Id="rId31" Type="http://schemas.openxmlformats.org/officeDocument/2006/relationships/image" Target="media/image14.png"/><Relationship Id="rId30" Type="http://schemas.openxmlformats.org/officeDocument/2006/relationships/image" Target="media/image24.png"/><Relationship Id="rId33" Type="http://schemas.openxmlformats.org/officeDocument/2006/relationships/image" Target="media/image13.png"/><Relationship Id="rId32" Type="http://schemas.openxmlformats.org/officeDocument/2006/relationships/image" Target="media/image6.png"/><Relationship Id="rId35" Type="http://schemas.openxmlformats.org/officeDocument/2006/relationships/hyperlink" Target="https://bit.ly/49sTPij" TargetMode="External"/><Relationship Id="rId34" Type="http://schemas.openxmlformats.org/officeDocument/2006/relationships/hyperlink" Target="http://bit.ly/4niKygf" TargetMode="External"/><Relationship Id="rId37" Type="http://schemas.openxmlformats.org/officeDocument/2006/relationships/hyperlink" Target="http://bit.ly/3uRbNZC" TargetMode="External"/><Relationship Id="rId36" Type="http://schemas.openxmlformats.org/officeDocument/2006/relationships/hyperlink" Target="http://bit.ly/3uRbNZC" TargetMode="External"/><Relationship Id="rId39" Type="http://schemas.openxmlformats.org/officeDocument/2006/relationships/hyperlink" Target="http://bit.ly/30VMV4m" TargetMode="External"/><Relationship Id="rId38" Type="http://schemas.openxmlformats.org/officeDocument/2006/relationships/hyperlink" Target="http://bit.ly/3uRbNZC" TargetMode="External"/><Relationship Id="rId62" Type="http://schemas.openxmlformats.org/officeDocument/2006/relationships/hyperlink" Target="https://health.maryland.gov/preparedness/docs/2510_OPR_ColdWeatherHealthIssues&amp;Concerns-2.pdf" TargetMode="External"/><Relationship Id="rId61" Type="http://schemas.openxmlformats.org/officeDocument/2006/relationships/image" Target="media/image3.jpg"/><Relationship Id="rId20" Type="http://schemas.openxmlformats.org/officeDocument/2006/relationships/image" Target="media/image23.png"/><Relationship Id="rId64" Type="http://schemas.openxmlformats.org/officeDocument/2006/relationships/image" Target="media/image27.jpg"/><Relationship Id="rId63" Type="http://schemas.openxmlformats.org/officeDocument/2006/relationships/hyperlink" Target="https://health.maryland.gov/preparedness/Documents/ColdWxHealth_Spanish.pdf" TargetMode="External"/><Relationship Id="rId22" Type="http://schemas.openxmlformats.org/officeDocument/2006/relationships/image" Target="media/image16.png"/><Relationship Id="rId66" Type="http://schemas.openxmlformats.org/officeDocument/2006/relationships/hyperlink" Target="https://health.maryland.gov/preparedness/Documents/Frostbite_Spanish.pdf" TargetMode="External"/><Relationship Id="rId21" Type="http://schemas.openxmlformats.org/officeDocument/2006/relationships/image" Target="media/image20.png"/><Relationship Id="rId65" Type="http://schemas.openxmlformats.org/officeDocument/2006/relationships/hyperlink" Target="https://health.maryland.gov/preparedness/docs/2510_OPR_Frostbite.pdf" TargetMode="External"/><Relationship Id="rId24" Type="http://schemas.openxmlformats.org/officeDocument/2006/relationships/image" Target="media/image10.png"/><Relationship Id="rId68" Type="http://schemas.openxmlformats.org/officeDocument/2006/relationships/hyperlink" Target="https://health.maryland.gov/preparedness/docs/2510_OPR_DrivingTipsForExtremeColdWeather.pdf" TargetMode="External"/><Relationship Id="rId23" Type="http://schemas.openxmlformats.org/officeDocument/2006/relationships/image" Target="media/image25.png"/><Relationship Id="rId67" Type="http://schemas.openxmlformats.org/officeDocument/2006/relationships/image" Target="media/image4.jpg"/><Relationship Id="rId60" Type="http://schemas.openxmlformats.org/officeDocument/2006/relationships/hyperlink" Target="http://bit.ly/4hbHUaC" TargetMode="External"/><Relationship Id="rId26" Type="http://schemas.openxmlformats.org/officeDocument/2006/relationships/image" Target="media/image12.png"/><Relationship Id="rId25" Type="http://schemas.openxmlformats.org/officeDocument/2006/relationships/image" Target="media/image17.png"/><Relationship Id="rId69" Type="http://schemas.openxmlformats.org/officeDocument/2006/relationships/hyperlink" Target="https://health.maryland.gov/preparedness/Documents/ColdDrivingTips_Spanish.pdf" TargetMode="External"/><Relationship Id="rId28" Type="http://schemas.openxmlformats.org/officeDocument/2006/relationships/image" Target="media/image9.png"/><Relationship Id="rId27" Type="http://schemas.openxmlformats.org/officeDocument/2006/relationships/image" Target="media/image22.png"/><Relationship Id="rId29" Type="http://schemas.openxmlformats.org/officeDocument/2006/relationships/image" Target="media/image21.png"/><Relationship Id="rId51" Type="http://schemas.openxmlformats.org/officeDocument/2006/relationships/image" Target="media/image1.png"/><Relationship Id="rId50" Type="http://schemas.openxmlformats.org/officeDocument/2006/relationships/hyperlink" Target="https://youtu.be/rvRnyhq8voU" TargetMode="External"/><Relationship Id="rId53" Type="http://schemas.openxmlformats.org/officeDocument/2006/relationships/image" Target="media/image11.png"/><Relationship Id="rId52" Type="http://schemas.openxmlformats.org/officeDocument/2006/relationships/image" Target="media/image19.png"/><Relationship Id="rId11" Type="http://schemas.openxmlformats.org/officeDocument/2006/relationships/hyperlink" Target="https://www.facebook.com/MDHealthDept/" TargetMode="External"/><Relationship Id="rId55" Type="http://schemas.openxmlformats.org/officeDocument/2006/relationships/hyperlink" Target="https://bit.ly/4qg5OWF" TargetMode="External"/><Relationship Id="rId10" Type="http://schemas.openxmlformats.org/officeDocument/2006/relationships/hyperlink" Target="http://instagram.com/mdhealthdept/" TargetMode="External"/><Relationship Id="rId54" Type="http://schemas.openxmlformats.org/officeDocument/2006/relationships/hyperlink" Target="https://bit.ly/4qg5OWF" TargetMode="External"/><Relationship Id="rId13" Type="http://schemas.openxmlformats.org/officeDocument/2006/relationships/hyperlink" Target="http://linkedin.com/company/maryland-department-of-health" TargetMode="External"/><Relationship Id="rId57" Type="http://schemas.openxmlformats.org/officeDocument/2006/relationships/image" Target="media/image7.png"/><Relationship Id="rId12" Type="http://schemas.openxmlformats.org/officeDocument/2006/relationships/hyperlink" Target="https://www.youtube.com/@MDHealthDept" TargetMode="External"/><Relationship Id="rId56" Type="http://schemas.openxmlformats.org/officeDocument/2006/relationships/hyperlink" Target="https://youtu.be/rvRnyhq8voU" TargetMode="External"/><Relationship Id="rId15" Type="http://schemas.openxmlformats.org/officeDocument/2006/relationships/hyperlink" Target="http://v" TargetMode="External"/><Relationship Id="rId59" Type="http://schemas.openxmlformats.org/officeDocument/2006/relationships/hyperlink" Target="http://bit.ly/3WcyAcX" TargetMode="External"/><Relationship Id="rId14" Type="http://schemas.openxmlformats.org/officeDocument/2006/relationships/hyperlink" Target="https://bsky.app/profile/mdhealthdept.bsky.social" TargetMode="External"/><Relationship Id="rId58" Type="http://schemas.openxmlformats.org/officeDocument/2006/relationships/image" Target="media/image18.png"/><Relationship Id="rId17" Type="http://schemas.openxmlformats.org/officeDocument/2006/relationships/hyperlink" Target="https://youtu.be/rvRnyhq8voU" TargetMode="External"/><Relationship Id="rId16" Type="http://schemas.openxmlformats.org/officeDocument/2006/relationships/hyperlink" Target="https://health.maryland.gov/preparedness/Pages/Resources_cold.aspx" TargetMode="External"/><Relationship Id="rId19" Type="http://schemas.openxmlformats.org/officeDocument/2006/relationships/image" Target="media/image26.png"/><Relationship Id="rId1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